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Pr="00137085" w:rsidRDefault="00137085" w:rsidP="00137085">
      <w:pPr>
        <w:jc w:val="center"/>
        <w:rPr>
          <w:b/>
          <w:sz w:val="44"/>
          <w:szCs w:val="44"/>
        </w:rPr>
      </w:pPr>
    </w:p>
    <w:p w:rsidR="00F65B27" w:rsidRPr="00137085" w:rsidRDefault="00137085" w:rsidP="00137085">
      <w:pPr>
        <w:jc w:val="center"/>
        <w:rPr>
          <w:b/>
          <w:sz w:val="44"/>
          <w:szCs w:val="44"/>
        </w:rPr>
      </w:pPr>
      <w:r w:rsidRPr="00137085">
        <w:rPr>
          <w:b/>
          <w:sz w:val="44"/>
          <w:szCs w:val="44"/>
        </w:rPr>
        <w:t>Lake-Geauga United Head Start, Inc.</w:t>
      </w:r>
    </w:p>
    <w:p w:rsidR="00137085" w:rsidRDefault="005806B0" w:rsidP="00137085">
      <w:pPr>
        <w:jc w:val="center"/>
        <w:rPr>
          <w:b/>
          <w:sz w:val="44"/>
          <w:szCs w:val="44"/>
          <w:lang w:val="es-ES"/>
        </w:rPr>
      </w:pPr>
      <w:r w:rsidRPr="005806B0">
        <w:rPr>
          <w:b/>
          <w:sz w:val="44"/>
          <w:szCs w:val="44"/>
          <w:lang w:val="es-ES"/>
        </w:rPr>
        <w:t>Guía para los Padre</w:t>
      </w:r>
      <w:r>
        <w:rPr>
          <w:b/>
          <w:sz w:val="44"/>
          <w:szCs w:val="44"/>
          <w:lang w:val="es-ES"/>
        </w:rPr>
        <w:t>s</w:t>
      </w:r>
    </w:p>
    <w:p w:rsidR="005806B0" w:rsidRDefault="005806B0" w:rsidP="00137085">
      <w:pPr>
        <w:jc w:val="center"/>
        <w:rPr>
          <w:b/>
          <w:sz w:val="44"/>
          <w:szCs w:val="44"/>
          <w:lang w:val="es-ES"/>
        </w:rPr>
      </w:pPr>
      <w:r>
        <w:rPr>
          <w:b/>
          <w:sz w:val="44"/>
          <w:szCs w:val="44"/>
          <w:lang w:val="es-ES"/>
        </w:rPr>
        <w:t>Manejo de Comportamiento y Reglamento Disciplinario para los niños(as).</w:t>
      </w:r>
    </w:p>
    <w:p w:rsidR="005806B0" w:rsidRPr="005806B0" w:rsidRDefault="005806B0" w:rsidP="00137085">
      <w:pPr>
        <w:jc w:val="center"/>
        <w:rPr>
          <w:b/>
          <w:sz w:val="44"/>
          <w:szCs w:val="44"/>
          <w:lang w:val="es-ES"/>
        </w:rPr>
      </w:pPr>
    </w:p>
    <w:p w:rsidR="00137085" w:rsidRPr="005806B0" w:rsidRDefault="00137085" w:rsidP="00137085">
      <w:pPr>
        <w:jc w:val="center"/>
        <w:rPr>
          <w:b/>
          <w:sz w:val="44"/>
          <w:szCs w:val="44"/>
          <w:lang w:val="es-ES"/>
        </w:rPr>
      </w:pPr>
    </w:p>
    <w:p w:rsidR="00137085" w:rsidRPr="005806B0" w:rsidRDefault="00137085" w:rsidP="00137085">
      <w:pPr>
        <w:jc w:val="center"/>
        <w:rPr>
          <w:b/>
          <w:sz w:val="44"/>
          <w:szCs w:val="44"/>
          <w:lang w:val="es-ES"/>
        </w:rPr>
      </w:pPr>
    </w:p>
    <w:p w:rsidR="00137085" w:rsidRPr="005806B0" w:rsidRDefault="00137085" w:rsidP="00137085">
      <w:pPr>
        <w:jc w:val="center"/>
        <w:rPr>
          <w:b/>
          <w:sz w:val="44"/>
          <w:szCs w:val="44"/>
          <w:lang w:val="es-ES"/>
        </w:rPr>
      </w:pPr>
    </w:p>
    <w:p w:rsidR="00137085" w:rsidRPr="005806B0" w:rsidRDefault="00137085" w:rsidP="00137085">
      <w:pPr>
        <w:jc w:val="center"/>
        <w:rPr>
          <w:b/>
          <w:sz w:val="44"/>
          <w:szCs w:val="44"/>
          <w:lang w:val="es-ES"/>
        </w:rPr>
      </w:pPr>
    </w:p>
    <w:p w:rsidR="00137085" w:rsidRPr="005806B0" w:rsidRDefault="00137085" w:rsidP="00137085">
      <w:pPr>
        <w:jc w:val="center"/>
        <w:rPr>
          <w:b/>
          <w:sz w:val="44"/>
          <w:szCs w:val="44"/>
          <w:lang w:val="es-ES"/>
        </w:rPr>
      </w:pPr>
    </w:p>
    <w:p w:rsidR="00137085" w:rsidRPr="007A4279" w:rsidRDefault="008D6C17" w:rsidP="00137085">
      <w:pPr>
        <w:rPr>
          <w:sz w:val="24"/>
          <w:szCs w:val="24"/>
          <w:lang w:val="es-ES"/>
        </w:rPr>
      </w:pPr>
      <w:r w:rsidRPr="008D6C17">
        <w:rPr>
          <w:sz w:val="24"/>
          <w:szCs w:val="24"/>
          <w:lang w:val="es-ES"/>
        </w:rPr>
        <w:t xml:space="preserve">La siguiente </w:t>
      </w:r>
      <w:r w:rsidR="00922220" w:rsidRPr="008D6C17">
        <w:rPr>
          <w:sz w:val="24"/>
          <w:szCs w:val="24"/>
          <w:lang w:val="es-ES"/>
        </w:rPr>
        <w:t>información</w:t>
      </w:r>
      <w:r w:rsidRPr="008D6C17">
        <w:rPr>
          <w:sz w:val="24"/>
          <w:szCs w:val="24"/>
          <w:lang w:val="es-ES"/>
        </w:rPr>
        <w:t xml:space="preserve"> es una </w:t>
      </w:r>
      <w:r w:rsidR="00922220" w:rsidRPr="008D6C17">
        <w:rPr>
          <w:sz w:val="24"/>
          <w:szCs w:val="24"/>
          <w:lang w:val="es-ES"/>
        </w:rPr>
        <w:t>explicación</w:t>
      </w:r>
      <w:r w:rsidR="00922220">
        <w:rPr>
          <w:sz w:val="24"/>
          <w:szCs w:val="24"/>
          <w:lang w:val="es-ES"/>
        </w:rPr>
        <w:t xml:space="preserve"> usada por</w:t>
      </w:r>
      <w:r w:rsidR="00922220" w:rsidRPr="00922220">
        <w:rPr>
          <w:sz w:val="24"/>
          <w:szCs w:val="24"/>
          <w:lang w:val="es-ES"/>
        </w:rPr>
        <w:t xml:space="preserve"> Lake-</w:t>
      </w:r>
      <w:proofErr w:type="spellStart"/>
      <w:r w:rsidR="00922220" w:rsidRPr="00922220">
        <w:rPr>
          <w:sz w:val="24"/>
          <w:szCs w:val="24"/>
          <w:lang w:val="es-ES"/>
        </w:rPr>
        <w:t>Geauga</w:t>
      </w:r>
      <w:proofErr w:type="spellEnd"/>
      <w:r w:rsidR="00922220" w:rsidRPr="00922220">
        <w:rPr>
          <w:sz w:val="24"/>
          <w:szCs w:val="24"/>
          <w:lang w:val="es-ES"/>
        </w:rPr>
        <w:t xml:space="preserve"> </w:t>
      </w:r>
      <w:proofErr w:type="spellStart"/>
      <w:r w:rsidR="00922220" w:rsidRPr="00922220">
        <w:rPr>
          <w:sz w:val="24"/>
          <w:szCs w:val="24"/>
          <w:lang w:val="es-ES"/>
        </w:rPr>
        <w:t>United</w:t>
      </w:r>
      <w:proofErr w:type="spellEnd"/>
      <w:r w:rsidR="00922220" w:rsidRPr="00922220">
        <w:rPr>
          <w:sz w:val="24"/>
          <w:szCs w:val="24"/>
          <w:lang w:val="es-ES"/>
        </w:rPr>
        <w:t xml:space="preserve"> Head </w:t>
      </w:r>
      <w:proofErr w:type="spellStart"/>
      <w:r w:rsidR="00922220" w:rsidRPr="00922220">
        <w:rPr>
          <w:sz w:val="24"/>
          <w:szCs w:val="24"/>
          <w:lang w:val="es-ES"/>
        </w:rPr>
        <w:t>Start</w:t>
      </w:r>
      <w:proofErr w:type="spellEnd"/>
      <w:r w:rsidR="00922220">
        <w:rPr>
          <w:sz w:val="24"/>
          <w:szCs w:val="24"/>
          <w:lang w:val="es-ES"/>
        </w:rPr>
        <w:t>, sobre el</w:t>
      </w:r>
      <w:r w:rsidRPr="008D6C17">
        <w:rPr>
          <w:sz w:val="24"/>
          <w:szCs w:val="24"/>
          <w:lang w:val="es-ES"/>
        </w:rPr>
        <w:t xml:space="preserve"> manejo de comportamiento y reglamento disciplinario para los niños(as) y su </w:t>
      </w:r>
      <w:r w:rsidR="00922220" w:rsidRPr="008D6C17">
        <w:rPr>
          <w:sz w:val="24"/>
          <w:szCs w:val="24"/>
          <w:lang w:val="es-ES"/>
        </w:rPr>
        <w:t>participación</w:t>
      </w:r>
      <w:r w:rsidRPr="008D6C17">
        <w:rPr>
          <w:sz w:val="24"/>
          <w:szCs w:val="24"/>
          <w:lang w:val="es-ES"/>
        </w:rPr>
        <w:t xml:space="preserve"> como padr</w:t>
      </w:r>
      <w:r>
        <w:rPr>
          <w:sz w:val="24"/>
          <w:szCs w:val="24"/>
          <w:lang w:val="es-ES"/>
        </w:rPr>
        <w:t xml:space="preserve">e para apoyarnos a implementar </w:t>
      </w:r>
      <w:r w:rsidR="00922220">
        <w:rPr>
          <w:sz w:val="24"/>
          <w:szCs w:val="24"/>
          <w:lang w:val="es-ES"/>
        </w:rPr>
        <w:t xml:space="preserve">estas estrategias y manejar el comportamiento de su niño(a). </w:t>
      </w:r>
    </w:p>
    <w:p w:rsidR="00137085" w:rsidRPr="001D7B0E" w:rsidRDefault="00922220" w:rsidP="00137085">
      <w:pPr>
        <w:rPr>
          <w:b/>
          <w:sz w:val="24"/>
          <w:szCs w:val="24"/>
          <w:lang w:val="es-MX"/>
        </w:rPr>
      </w:pPr>
      <w:r w:rsidRPr="001D7B0E">
        <w:rPr>
          <w:b/>
          <w:sz w:val="24"/>
          <w:szCs w:val="24"/>
          <w:lang w:val="es-MX"/>
        </w:rPr>
        <w:t xml:space="preserve">Nuestra </w:t>
      </w:r>
      <w:r w:rsidR="001D7B0E" w:rsidRPr="001D7B0E">
        <w:rPr>
          <w:b/>
          <w:sz w:val="24"/>
          <w:szCs w:val="24"/>
          <w:lang w:val="es-MX"/>
        </w:rPr>
        <w:t>Filosofía</w:t>
      </w:r>
      <w:r w:rsidRPr="001D7B0E">
        <w:rPr>
          <w:b/>
          <w:sz w:val="24"/>
          <w:szCs w:val="24"/>
          <w:lang w:val="es-MX"/>
        </w:rPr>
        <w:t xml:space="preserve"> Disciplinaria</w:t>
      </w:r>
      <w:r w:rsidR="00137085" w:rsidRPr="001D7B0E">
        <w:rPr>
          <w:b/>
          <w:sz w:val="24"/>
          <w:szCs w:val="24"/>
          <w:lang w:val="es-MX"/>
        </w:rPr>
        <w:t>:</w:t>
      </w:r>
    </w:p>
    <w:p w:rsidR="001D7B0E" w:rsidRDefault="00137085" w:rsidP="00137085">
      <w:pPr>
        <w:rPr>
          <w:sz w:val="24"/>
          <w:szCs w:val="24"/>
          <w:lang w:val="es-ES"/>
        </w:rPr>
      </w:pPr>
      <w:r w:rsidRPr="007A4279">
        <w:rPr>
          <w:sz w:val="24"/>
          <w:szCs w:val="24"/>
          <w:lang w:val="es-ES"/>
        </w:rPr>
        <w:t>Lake-</w:t>
      </w:r>
      <w:proofErr w:type="spellStart"/>
      <w:r w:rsidRPr="007A4279">
        <w:rPr>
          <w:sz w:val="24"/>
          <w:szCs w:val="24"/>
          <w:lang w:val="es-ES"/>
        </w:rPr>
        <w:t>Geauga</w:t>
      </w:r>
      <w:proofErr w:type="spellEnd"/>
      <w:r w:rsidRPr="007A4279">
        <w:rPr>
          <w:sz w:val="24"/>
          <w:szCs w:val="24"/>
          <w:lang w:val="es-ES"/>
        </w:rPr>
        <w:t xml:space="preserve"> </w:t>
      </w:r>
      <w:proofErr w:type="spellStart"/>
      <w:r w:rsidRPr="007A4279">
        <w:rPr>
          <w:sz w:val="24"/>
          <w:szCs w:val="24"/>
          <w:lang w:val="es-ES"/>
        </w:rPr>
        <w:t>United</w:t>
      </w:r>
      <w:proofErr w:type="spellEnd"/>
      <w:r w:rsidRPr="007A4279">
        <w:rPr>
          <w:sz w:val="24"/>
          <w:szCs w:val="24"/>
          <w:lang w:val="es-ES"/>
        </w:rPr>
        <w:t xml:space="preserve"> Head </w:t>
      </w:r>
      <w:proofErr w:type="spellStart"/>
      <w:r w:rsidRPr="007A4279">
        <w:rPr>
          <w:sz w:val="24"/>
          <w:szCs w:val="24"/>
          <w:lang w:val="es-ES"/>
        </w:rPr>
        <w:t>Start</w:t>
      </w:r>
      <w:proofErr w:type="spellEnd"/>
      <w:r w:rsidRPr="007A4279">
        <w:rPr>
          <w:sz w:val="24"/>
          <w:szCs w:val="24"/>
          <w:lang w:val="es-ES"/>
        </w:rPr>
        <w:t xml:space="preserve">, Inc. </w:t>
      </w:r>
      <w:r w:rsidR="00E470FB">
        <w:rPr>
          <w:sz w:val="24"/>
          <w:szCs w:val="24"/>
          <w:lang w:val="es-ES"/>
        </w:rPr>
        <w:t>c</w:t>
      </w:r>
      <w:r w:rsidR="00FD6EC2" w:rsidRPr="00015E3A">
        <w:rPr>
          <w:sz w:val="24"/>
          <w:szCs w:val="24"/>
          <w:lang w:val="es-ES"/>
        </w:rPr>
        <w:t>ree</w:t>
      </w:r>
      <w:r w:rsidR="00922220" w:rsidRPr="00015E3A">
        <w:rPr>
          <w:sz w:val="24"/>
          <w:szCs w:val="24"/>
          <w:lang w:val="es-ES"/>
        </w:rPr>
        <w:t xml:space="preserve"> que la disciplina es una oportunidad de enseñanza positiv</w:t>
      </w:r>
      <w:r w:rsidR="00015E3A" w:rsidRPr="00015E3A">
        <w:rPr>
          <w:sz w:val="24"/>
          <w:szCs w:val="24"/>
          <w:lang w:val="es-ES"/>
        </w:rPr>
        <w:t>a</w:t>
      </w:r>
      <w:r w:rsidR="00922220" w:rsidRPr="00015E3A">
        <w:rPr>
          <w:sz w:val="24"/>
          <w:szCs w:val="24"/>
          <w:lang w:val="es-ES"/>
        </w:rPr>
        <w:t xml:space="preserve">. </w:t>
      </w:r>
      <w:r w:rsidR="00FD6EC2" w:rsidRPr="00922220">
        <w:rPr>
          <w:sz w:val="24"/>
          <w:szCs w:val="24"/>
          <w:lang w:val="es-ES"/>
        </w:rPr>
        <w:t>Todos los miembros del personal se esfuerzan</w:t>
      </w:r>
      <w:r w:rsidR="00922220">
        <w:rPr>
          <w:sz w:val="24"/>
          <w:szCs w:val="24"/>
          <w:lang w:val="es-ES"/>
        </w:rPr>
        <w:t xml:space="preserve"> en establecer un entorno positivo para </w:t>
      </w:r>
      <w:r w:rsidR="00FD6EC2">
        <w:rPr>
          <w:sz w:val="24"/>
          <w:szCs w:val="24"/>
          <w:lang w:val="es-ES"/>
        </w:rPr>
        <w:t>los</w:t>
      </w:r>
      <w:r w:rsidR="00922220">
        <w:rPr>
          <w:sz w:val="24"/>
          <w:szCs w:val="24"/>
          <w:lang w:val="es-ES"/>
        </w:rPr>
        <w:t xml:space="preserve"> niños(as)</w:t>
      </w:r>
      <w:r w:rsidR="00FD6EC2">
        <w:rPr>
          <w:sz w:val="24"/>
          <w:szCs w:val="24"/>
          <w:lang w:val="es-ES"/>
        </w:rPr>
        <w:t xml:space="preserve"> que sea seguro, educativo,</w:t>
      </w:r>
      <w:r w:rsidR="00015E3A">
        <w:rPr>
          <w:sz w:val="24"/>
          <w:szCs w:val="24"/>
          <w:lang w:val="es-ES"/>
        </w:rPr>
        <w:t xml:space="preserve"> de respeto y aceptando a cada niño(a) individualmente, también se enfoca en el desarrollo de la autoestima de cada niño(a). </w:t>
      </w:r>
      <w:r w:rsidR="00015E3A" w:rsidRPr="00015E3A">
        <w:rPr>
          <w:sz w:val="24"/>
          <w:szCs w:val="24"/>
          <w:lang w:val="es-ES"/>
        </w:rPr>
        <w:t xml:space="preserve">Las actividades de Head </w:t>
      </w:r>
      <w:proofErr w:type="spellStart"/>
      <w:r w:rsidR="00015E3A" w:rsidRPr="00015E3A">
        <w:rPr>
          <w:sz w:val="24"/>
          <w:szCs w:val="24"/>
          <w:lang w:val="es-ES"/>
        </w:rPr>
        <w:t>Start</w:t>
      </w:r>
      <w:proofErr w:type="spellEnd"/>
      <w:r w:rsidR="00015E3A" w:rsidRPr="00015E3A">
        <w:rPr>
          <w:sz w:val="24"/>
          <w:szCs w:val="24"/>
          <w:lang w:val="es-ES"/>
        </w:rPr>
        <w:t>, materiales y expectativas</w:t>
      </w:r>
      <w:r w:rsidR="00015E3A">
        <w:rPr>
          <w:sz w:val="24"/>
          <w:szCs w:val="24"/>
          <w:lang w:val="es-ES"/>
        </w:rPr>
        <w:t xml:space="preserve"> se</w:t>
      </w:r>
      <w:r w:rsidR="00015E3A" w:rsidRPr="00015E3A">
        <w:rPr>
          <w:sz w:val="24"/>
          <w:szCs w:val="24"/>
          <w:lang w:val="es-ES"/>
        </w:rPr>
        <w:t xml:space="preserve"> toma</w:t>
      </w:r>
      <w:r w:rsidR="00015E3A">
        <w:rPr>
          <w:sz w:val="24"/>
          <w:szCs w:val="24"/>
          <w:lang w:val="es-ES"/>
        </w:rPr>
        <w:t>n</w:t>
      </w:r>
      <w:r w:rsidR="00015E3A" w:rsidRPr="00015E3A">
        <w:rPr>
          <w:sz w:val="24"/>
          <w:szCs w:val="24"/>
          <w:lang w:val="es-ES"/>
        </w:rPr>
        <w:t xml:space="preserve"> en </w:t>
      </w:r>
      <w:r w:rsidR="00015E3A">
        <w:rPr>
          <w:sz w:val="24"/>
          <w:szCs w:val="24"/>
          <w:lang w:val="es-ES"/>
        </w:rPr>
        <w:t xml:space="preserve">consideración de acuerdo al nivel de desarrollo de cada niño(a). El enfoque de la disciplina se basa en reducir </w:t>
      </w:r>
      <w:r w:rsidR="00C75279">
        <w:rPr>
          <w:sz w:val="24"/>
          <w:szCs w:val="24"/>
          <w:lang w:val="es-ES"/>
        </w:rPr>
        <w:t xml:space="preserve">el comportamiento de los niños(as) y guiarlos hacia un comportamiento aceptable. </w:t>
      </w:r>
      <w:r w:rsidR="00C75279" w:rsidRPr="00C75279">
        <w:rPr>
          <w:sz w:val="24"/>
          <w:szCs w:val="24"/>
          <w:lang w:val="es-ES"/>
        </w:rPr>
        <w:t>Anticipamos que nuestro personal use</w:t>
      </w:r>
      <w:r w:rsidR="00C75279">
        <w:rPr>
          <w:sz w:val="24"/>
          <w:szCs w:val="24"/>
          <w:lang w:val="es-ES"/>
        </w:rPr>
        <w:t xml:space="preserve"> las técnicas proporcionadas por</w:t>
      </w:r>
      <w:r w:rsidR="00C75279" w:rsidRPr="00C75279">
        <w:rPr>
          <w:sz w:val="24"/>
          <w:szCs w:val="24"/>
          <w:lang w:val="es-ES"/>
        </w:rPr>
        <w:t xml:space="preserve"> esta </w:t>
      </w:r>
      <w:r w:rsidR="001D7B0E" w:rsidRPr="00C75279">
        <w:rPr>
          <w:sz w:val="24"/>
          <w:szCs w:val="24"/>
          <w:lang w:val="es-ES"/>
        </w:rPr>
        <w:t>guía</w:t>
      </w:r>
      <w:r w:rsidR="00C75279" w:rsidRPr="00C75279">
        <w:rPr>
          <w:sz w:val="24"/>
          <w:szCs w:val="24"/>
          <w:lang w:val="es-ES"/>
        </w:rPr>
        <w:t xml:space="preserve"> y el reglamento discipli</w:t>
      </w:r>
      <w:r w:rsidR="00C75279">
        <w:rPr>
          <w:sz w:val="24"/>
          <w:szCs w:val="24"/>
          <w:lang w:val="es-ES"/>
        </w:rPr>
        <w:t xml:space="preserve">nario que sean constructivas y apropiadas para el nivel de desarrollo de cada niño(a). </w:t>
      </w:r>
      <w:r w:rsidR="001D7B0E">
        <w:rPr>
          <w:sz w:val="24"/>
          <w:szCs w:val="24"/>
          <w:lang w:val="es-ES"/>
        </w:rPr>
        <w:t>E</w:t>
      </w:r>
      <w:r w:rsidR="00C75279">
        <w:rPr>
          <w:sz w:val="24"/>
          <w:szCs w:val="24"/>
          <w:lang w:val="es-ES"/>
        </w:rPr>
        <w:t xml:space="preserve">stas incluirán medidas de </w:t>
      </w:r>
      <w:r w:rsidR="001D7B0E">
        <w:rPr>
          <w:sz w:val="24"/>
          <w:szCs w:val="24"/>
          <w:lang w:val="es-ES"/>
        </w:rPr>
        <w:t xml:space="preserve">reorientación, separación </w:t>
      </w:r>
      <w:r w:rsidR="00E470FB">
        <w:rPr>
          <w:sz w:val="24"/>
          <w:szCs w:val="24"/>
          <w:lang w:val="es-ES"/>
        </w:rPr>
        <w:t xml:space="preserve">de la situación </w:t>
      </w:r>
      <w:r w:rsidR="001D7B0E">
        <w:rPr>
          <w:sz w:val="24"/>
          <w:szCs w:val="24"/>
          <w:lang w:val="es-ES"/>
        </w:rPr>
        <w:t>del problema, hablar con el niño(a) sobre la situación, y felicitarlos por comportamiento apropiado.</w:t>
      </w:r>
      <w:r w:rsidR="00C75279">
        <w:rPr>
          <w:sz w:val="24"/>
          <w:szCs w:val="24"/>
          <w:lang w:val="es-ES"/>
        </w:rPr>
        <w:t xml:space="preserve"> </w:t>
      </w:r>
      <w:r w:rsidR="00C75279" w:rsidRPr="00C75279">
        <w:rPr>
          <w:sz w:val="24"/>
          <w:szCs w:val="24"/>
          <w:lang w:val="es-ES"/>
        </w:rPr>
        <w:t xml:space="preserve"> </w:t>
      </w:r>
      <w:r w:rsidR="00015E3A" w:rsidRPr="00C75279">
        <w:rPr>
          <w:sz w:val="24"/>
          <w:szCs w:val="24"/>
          <w:lang w:val="es-ES"/>
        </w:rPr>
        <w:t xml:space="preserve">   </w:t>
      </w:r>
      <w:r w:rsidR="00FD6EC2" w:rsidRPr="00C75279">
        <w:rPr>
          <w:sz w:val="24"/>
          <w:szCs w:val="24"/>
          <w:lang w:val="es-ES"/>
        </w:rPr>
        <w:t xml:space="preserve">   </w:t>
      </w:r>
      <w:r w:rsidR="00922220" w:rsidRPr="00C75279">
        <w:rPr>
          <w:sz w:val="24"/>
          <w:szCs w:val="24"/>
          <w:lang w:val="es-ES"/>
        </w:rPr>
        <w:t xml:space="preserve"> </w:t>
      </w:r>
    </w:p>
    <w:p w:rsidR="00271036" w:rsidRPr="001D7B0E" w:rsidRDefault="00271036" w:rsidP="00137085">
      <w:pPr>
        <w:rPr>
          <w:b/>
          <w:sz w:val="24"/>
          <w:szCs w:val="24"/>
          <w:lang w:val="es-MX"/>
        </w:rPr>
      </w:pPr>
      <w:r w:rsidRPr="001D7B0E">
        <w:rPr>
          <w:b/>
          <w:sz w:val="24"/>
          <w:szCs w:val="24"/>
          <w:lang w:val="es-MX"/>
        </w:rPr>
        <w:t>Defini</w:t>
      </w:r>
      <w:r w:rsidR="001D7B0E" w:rsidRPr="001D7B0E">
        <w:rPr>
          <w:b/>
          <w:sz w:val="24"/>
          <w:szCs w:val="24"/>
          <w:lang w:val="es-MX"/>
        </w:rPr>
        <w:t>r Comportamientos Problemáticos</w:t>
      </w:r>
      <w:r w:rsidRPr="001D7B0E">
        <w:rPr>
          <w:b/>
          <w:sz w:val="24"/>
          <w:szCs w:val="24"/>
          <w:lang w:val="es-MX"/>
        </w:rPr>
        <w:t>:</w:t>
      </w:r>
    </w:p>
    <w:p w:rsidR="00271036" w:rsidRPr="001B1C41" w:rsidRDefault="001D7B0E" w:rsidP="00137085">
      <w:pPr>
        <w:rPr>
          <w:sz w:val="24"/>
          <w:szCs w:val="24"/>
          <w:lang w:val="es-MX"/>
        </w:rPr>
      </w:pPr>
      <w:r w:rsidRPr="001D7B0E">
        <w:rPr>
          <w:sz w:val="24"/>
          <w:szCs w:val="24"/>
          <w:lang w:val="es-MX"/>
        </w:rPr>
        <w:t xml:space="preserve">Los comportamientos </w:t>
      </w:r>
      <w:r w:rsidR="001B1C41" w:rsidRPr="001D7B0E">
        <w:rPr>
          <w:sz w:val="24"/>
          <w:szCs w:val="24"/>
          <w:lang w:val="es-MX"/>
        </w:rPr>
        <w:t>peligrosos e</w:t>
      </w:r>
      <w:r w:rsidRPr="001D7B0E">
        <w:rPr>
          <w:sz w:val="24"/>
          <w:szCs w:val="24"/>
          <w:lang w:val="es-MX"/>
        </w:rPr>
        <w:t xml:space="preserve"> inapropiados puede que sean</w:t>
      </w:r>
      <w:r w:rsidR="001B1C41">
        <w:rPr>
          <w:sz w:val="24"/>
          <w:szCs w:val="24"/>
          <w:lang w:val="es-MX"/>
        </w:rPr>
        <w:t xml:space="preserve"> incidentes</w:t>
      </w:r>
      <w:r w:rsidRPr="001D7B0E">
        <w:rPr>
          <w:sz w:val="24"/>
          <w:szCs w:val="24"/>
          <w:lang w:val="es-MX"/>
        </w:rPr>
        <w:t xml:space="preserve"> re</w:t>
      </w:r>
      <w:r>
        <w:rPr>
          <w:sz w:val="24"/>
          <w:szCs w:val="24"/>
          <w:lang w:val="es-MX"/>
        </w:rPr>
        <w:t xml:space="preserve">currentes o de una sola </w:t>
      </w:r>
      <w:r w:rsidR="001B1C41">
        <w:rPr>
          <w:sz w:val="24"/>
          <w:szCs w:val="24"/>
          <w:lang w:val="es-MX"/>
        </w:rPr>
        <w:t xml:space="preserve">ocasión. </w:t>
      </w:r>
      <w:r w:rsidR="001B1C41" w:rsidRPr="001B1C41">
        <w:rPr>
          <w:sz w:val="24"/>
          <w:szCs w:val="24"/>
          <w:lang w:val="es-MX"/>
        </w:rPr>
        <w:t xml:space="preserve">Los comportamientos que ocurran en el salón de clases </w:t>
      </w:r>
      <w:r w:rsidR="001B1C41">
        <w:rPr>
          <w:sz w:val="24"/>
          <w:szCs w:val="24"/>
          <w:lang w:val="es-MX"/>
        </w:rPr>
        <w:t xml:space="preserve">pueden ser clasificados de dos maneras: </w:t>
      </w:r>
      <w:r w:rsidR="001B1C41">
        <w:rPr>
          <w:b/>
          <w:sz w:val="24"/>
          <w:szCs w:val="24"/>
          <w:lang w:val="es-MX"/>
        </w:rPr>
        <w:t>Leve a Moderado</w:t>
      </w:r>
      <w:r w:rsidR="00271036" w:rsidRPr="001B1C41">
        <w:rPr>
          <w:b/>
          <w:sz w:val="24"/>
          <w:szCs w:val="24"/>
          <w:lang w:val="es-MX"/>
        </w:rPr>
        <w:t xml:space="preserve"> </w:t>
      </w:r>
      <w:r w:rsidR="001B1C41">
        <w:rPr>
          <w:b/>
          <w:sz w:val="24"/>
          <w:szCs w:val="24"/>
          <w:lang w:val="es-MX"/>
        </w:rPr>
        <w:t>y Severo</w:t>
      </w:r>
      <w:r w:rsidR="00271036" w:rsidRPr="001B1C41">
        <w:rPr>
          <w:b/>
          <w:sz w:val="24"/>
          <w:szCs w:val="24"/>
          <w:lang w:val="es-MX"/>
        </w:rPr>
        <w:t>.</w:t>
      </w:r>
    </w:p>
    <w:p w:rsidR="00271036" w:rsidRPr="00CC3676" w:rsidRDefault="001B1C41" w:rsidP="00137085">
      <w:pPr>
        <w:rPr>
          <w:sz w:val="24"/>
          <w:szCs w:val="24"/>
          <w:lang w:val="es-MX"/>
        </w:rPr>
      </w:pPr>
      <w:r w:rsidRPr="00CC3676">
        <w:rPr>
          <w:b/>
          <w:sz w:val="24"/>
          <w:szCs w:val="24"/>
          <w:lang w:val="es-MX"/>
        </w:rPr>
        <w:t>Comportamientos Leves a Moderados</w:t>
      </w:r>
      <w:r w:rsidR="00036394" w:rsidRPr="00CC3676">
        <w:rPr>
          <w:b/>
          <w:sz w:val="24"/>
          <w:szCs w:val="24"/>
          <w:lang w:val="es-MX"/>
        </w:rPr>
        <w:t xml:space="preserve">: </w:t>
      </w:r>
      <w:r w:rsidRPr="00CC3676">
        <w:rPr>
          <w:sz w:val="24"/>
          <w:szCs w:val="24"/>
          <w:lang w:val="es-MX"/>
        </w:rPr>
        <w:t xml:space="preserve">desobediencia, </w:t>
      </w:r>
      <w:r w:rsidR="00E470FB">
        <w:rPr>
          <w:sz w:val="24"/>
          <w:szCs w:val="24"/>
          <w:lang w:val="es-MX"/>
        </w:rPr>
        <w:t>retracción</w:t>
      </w:r>
      <w:r w:rsidR="00CC3676" w:rsidRPr="00CC3676">
        <w:rPr>
          <w:sz w:val="24"/>
          <w:szCs w:val="24"/>
          <w:lang w:val="es-MX"/>
        </w:rPr>
        <w:t xml:space="preserve">, lenguaje inapropiado, </w:t>
      </w:r>
      <w:r w:rsidR="009840E2">
        <w:rPr>
          <w:sz w:val="24"/>
          <w:szCs w:val="24"/>
          <w:lang w:val="es-MX"/>
        </w:rPr>
        <w:t>molestias</w:t>
      </w:r>
      <w:r w:rsidR="00CC3676" w:rsidRPr="00CC3676">
        <w:rPr>
          <w:sz w:val="24"/>
          <w:szCs w:val="24"/>
          <w:lang w:val="es-MX"/>
        </w:rPr>
        <w:t xml:space="preserve"> deliberadamente al personal y a otros niños(as), correr fuera del salón de clases o alejarse de su clas</w:t>
      </w:r>
      <w:r w:rsidR="00CC3676">
        <w:rPr>
          <w:sz w:val="24"/>
          <w:szCs w:val="24"/>
          <w:lang w:val="es-MX"/>
        </w:rPr>
        <w:t>e, escupir y no cooperar durante las transiciones.</w:t>
      </w:r>
      <w:r w:rsidR="00CC3676" w:rsidRPr="00CC3676">
        <w:rPr>
          <w:sz w:val="24"/>
          <w:szCs w:val="24"/>
          <w:lang w:val="es-MX"/>
        </w:rPr>
        <w:t xml:space="preserve"> </w:t>
      </w:r>
    </w:p>
    <w:p w:rsidR="0024400F" w:rsidRPr="00617DB1" w:rsidRDefault="001B1C41" w:rsidP="00617DB1">
      <w:pPr>
        <w:rPr>
          <w:sz w:val="24"/>
          <w:szCs w:val="24"/>
          <w:lang w:val="es-MX"/>
        </w:rPr>
      </w:pPr>
      <w:r w:rsidRPr="00617DB1">
        <w:rPr>
          <w:b/>
          <w:sz w:val="24"/>
          <w:szCs w:val="24"/>
          <w:lang w:val="es-MX"/>
        </w:rPr>
        <w:t>Comportamientos Severos</w:t>
      </w:r>
      <w:r w:rsidR="00036394" w:rsidRPr="00617DB1">
        <w:rPr>
          <w:b/>
          <w:sz w:val="24"/>
          <w:szCs w:val="24"/>
          <w:lang w:val="es-MX"/>
        </w:rPr>
        <w:t xml:space="preserve">: </w:t>
      </w:r>
      <w:r w:rsidR="00617DB1" w:rsidRPr="00617DB1">
        <w:rPr>
          <w:sz w:val="24"/>
          <w:szCs w:val="24"/>
          <w:lang w:val="es-MX"/>
        </w:rPr>
        <w:t>Agresión</w:t>
      </w:r>
      <w:r w:rsidR="00CC3676" w:rsidRPr="00617DB1">
        <w:rPr>
          <w:sz w:val="24"/>
          <w:szCs w:val="24"/>
          <w:lang w:val="es-MX"/>
        </w:rPr>
        <w:t xml:space="preserve"> </w:t>
      </w:r>
      <w:r w:rsidR="00617DB1" w:rsidRPr="00617DB1">
        <w:rPr>
          <w:sz w:val="24"/>
          <w:szCs w:val="24"/>
          <w:lang w:val="es-MX"/>
        </w:rPr>
        <w:t>física</w:t>
      </w:r>
      <w:r w:rsidR="00CC3676" w:rsidRPr="00617DB1">
        <w:rPr>
          <w:sz w:val="24"/>
          <w:szCs w:val="24"/>
          <w:lang w:val="es-MX"/>
        </w:rPr>
        <w:t xml:space="preserve">, amenazas </w:t>
      </w:r>
      <w:r w:rsidR="00617DB1" w:rsidRPr="00617DB1">
        <w:rPr>
          <w:sz w:val="24"/>
          <w:szCs w:val="24"/>
          <w:lang w:val="es-MX"/>
        </w:rPr>
        <w:t>verbales</w:t>
      </w:r>
      <w:r w:rsidR="00CC3676" w:rsidRPr="00617DB1">
        <w:rPr>
          <w:sz w:val="24"/>
          <w:szCs w:val="24"/>
          <w:lang w:val="es-MX"/>
        </w:rPr>
        <w:t xml:space="preserve"> severas hacia otros niños(as) y personal</w:t>
      </w:r>
      <w:r w:rsidR="00617DB1" w:rsidRPr="00617DB1">
        <w:rPr>
          <w:sz w:val="24"/>
          <w:szCs w:val="24"/>
          <w:lang w:val="es-MX"/>
        </w:rPr>
        <w:t xml:space="preserve">, traer armas a la escuela, daño de propiedad, actos sexuales a sí mismos o hacia </w:t>
      </w:r>
      <w:r w:rsidR="00617DB1">
        <w:rPr>
          <w:sz w:val="24"/>
          <w:szCs w:val="24"/>
          <w:lang w:val="es-MX"/>
        </w:rPr>
        <w:t>otros, berrinches/crisis emocional.</w:t>
      </w:r>
      <w:r w:rsidR="00617DB1" w:rsidRPr="00617DB1">
        <w:rPr>
          <w:sz w:val="24"/>
          <w:szCs w:val="24"/>
          <w:lang w:val="es-MX"/>
        </w:rPr>
        <w:t xml:space="preserve"> </w:t>
      </w:r>
    </w:p>
    <w:p w:rsidR="0024400F" w:rsidRPr="00617DB1" w:rsidRDefault="00617DB1" w:rsidP="00837589">
      <w:pPr>
        <w:pStyle w:val="NoSpacing"/>
        <w:rPr>
          <w:lang w:val="es-MX"/>
        </w:rPr>
      </w:pPr>
      <w:r w:rsidRPr="00617DB1">
        <w:rPr>
          <w:b/>
          <w:lang w:val="es-MX"/>
        </w:rPr>
        <w:t>Medidas Preventivas</w:t>
      </w:r>
      <w:r w:rsidR="0024400F" w:rsidRPr="00617DB1">
        <w:rPr>
          <w:lang w:val="es-MX"/>
        </w:rPr>
        <w:t>:</w:t>
      </w:r>
    </w:p>
    <w:p w:rsidR="00837589" w:rsidRPr="00617DB1" w:rsidRDefault="00837589" w:rsidP="00837589">
      <w:pPr>
        <w:pStyle w:val="NoSpacing"/>
        <w:rPr>
          <w:lang w:val="es-MX"/>
        </w:rPr>
      </w:pPr>
    </w:p>
    <w:p w:rsidR="00617DB1" w:rsidRPr="007A4279" w:rsidRDefault="00617DB1" w:rsidP="0024400F">
      <w:pPr>
        <w:rPr>
          <w:lang w:val="es-ES"/>
        </w:rPr>
      </w:pPr>
      <w:r w:rsidRPr="00617DB1">
        <w:rPr>
          <w:lang w:val="es-MX"/>
        </w:rPr>
        <w:t xml:space="preserve">Es muy importante que los padres entiendan las medidas tomadas por nuestro programa para tratar de mantener los comportamientos problemáticos a un mínimo. </w:t>
      </w:r>
      <w:r w:rsidRPr="004D6F5C">
        <w:rPr>
          <w:lang w:val="es-MX"/>
        </w:rPr>
        <w:t xml:space="preserve">Aquí hay algunas </w:t>
      </w:r>
      <w:r w:rsidR="0027215E" w:rsidRPr="004D6F5C">
        <w:rPr>
          <w:lang w:val="es-MX"/>
        </w:rPr>
        <w:t>maneras</w:t>
      </w:r>
      <w:r w:rsidRPr="004D6F5C">
        <w:rPr>
          <w:lang w:val="es-MX"/>
        </w:rPr>
        <w:t>:</w:t>
      </w:r>
      <w:r w:rsidRPr="007A4279">
        <w:rPr>
          <w:lang w:val="es-ES"/>
        </w:rPr>
        <w:t xml:space="preserve"> </w:t>
      </w:r>
    </w:p>
    <w:p w:rsidR="004D6F5C" w:rsidRPr="007A4279" w:rsidRDefault="004D6F5C" w:rsidP="0024400F">
      <w:pPr>
        <w:rPr>
          <w:lang w:val="es-ES"/>
        </w:rPr>
      </w:pPr>
      <w:r w:rsidRPr="004D6F5C">
        <w:rPr>
          <w:lang w:val="es-ES"/>
        </w:rPr>
        <w:t xml:space="preserve">Entrenamiento del Personal: </w:t>
      </w:r>
      <w:r>
        <w:rPr>
          <w:lang w:val="es-ES"/>
        </w:rPr>
        <w:t>T</w:t>
      </w:r>
      <w:r w:rsidRPr="004D6F5C">
        <w:rPr>
          <w:lang w:val="es-ES"/>
        </w:rPr>
        <w:t xml:space="preserve">odo el personal de Head </w:t>
      </w:r>
      <w:proofErr w:type="spellStart"/>
      <w:r w:rsidRPr="004D6F5C">
        <w:rPr>
          <w:lang w:val="es-ES"/>
        </w:rPr>
        <w:t>Start</w:t>
      </w:r>
      <w:proofErr w:type="spellEnd"/>
      <w:r w:rsidRPr="004D6F5C">
        <w:rPr>
          <w:lang w:val="es-ES"/>
        </w:rPr>
        <w:t xml:space="preserve"> recibe entrenamiento regular sobre el comportamiento de los niños(as) y el manejo del salón de clases. </w:t>
      </w:r>
      <w:r w:rsidR="002C642D">
        <w:rPr>
          <w:lang w:val="es-ES"/>
        </w:rPr>
        <w:t>B</w:t>
      </w:r>
      <w:r w:rsidRPr="004D6F5C">
        <w:rPr>
          <w:lang w:val="es-ES"/>
        </w:rPr>
        <w:t>asado en las nece</w:t>
      </w:r>
      <w:r>
        <w:rPr>
          <w:lang w:val="es-ES"/>
        </w:rPr>
        <w:t xml:space="preserve">sidades, algunos miembros del personal reciben más entrenamiento que otros. </w:t>
      </w:r>
      <w:r w:rsidRPr="004D6F5C">
        <w:rPr>
          <w:lang w:val="es-ES"/>
        </w:rPr>
        <w:t>Le proporcionamos al personal varios recursos y materiales para apoyarlos con el manejo</w:t>
      </w:r>
      <w:r>
        <w:rPr>
          <w:lang w:val="es-ES"/>
        </w:rPr>
        <w:t xml:space="preserve"> de comportamiento y salón de clases, incluyendo un consejero de la salud mental asignado a su salón de clases que visita cada semana. </w:t>
      </w:r>
      <w:r w:rsidRPr="004D6F5C">
        <w:rPr>
          <w:lang w:val="es-ES"/>
        </w:rPr>
        <w:t xml:space="preserve">Estos consejeros proporcionan apoyo y estrategias para cada salón de clases.  </w:t>
      </w:r>
    </w:p>
    <w:p w:rsidR="00837589" w:rsidRPr="008C3405" w:rsidRDefault="008C3405" w:rsidP="0024400F">
      <w:pPr>
        <w:rPr>
          <w:b/>
          <w:lang w:val="es-ES"/>
        </w:rPr>
      </w:pPr>
      <w:r w:rsidRPr="008C3405">
        <w:rPr>
          <w:b/>
          <w:lang w:val="es-ES"/>
        </w:rPr>
        <w:t xml:space="preserve">Estrategias </w:t>
      </w:r>
      <w:r w:rsidR="00946358" w:rsidRPr="008C3405">
        <w:rPr>
          <w:b/>
          <w:lang w:val="es-ES"/>
        </w:rPr>
        <w:t>Específicas</w:t>
      </w:r>
      <w:r w:rsidRPr="008C3405">
        <w:rPr>
          <w:b/>
          <w:lang w:val="es-ES"/>
        </w:rPr>
        <w:t xml:space="preserve"> para el </w:t>
      </w:r>
      <w:r w:rsidR="00946358" w:rsidRPr="008C3405">
        <w:rPr>
          <w:b/>
          <w:lang w:val="es-ES"/>
        </w:rPr>
        <w:t>Salón</w:t>
      </w:r>
      <w:r w:rsidRPr="008C3405">
        <w:rPr>
          <w:b/>
          <w:lang w:val="es-ES"/>
        </w:rPr>
        <w:t xml:space="preserve"> de Clases</w:t>
      </w:r>
      <w:r w:rsidR="00837589" w:rsidRPr="008C3405">
        <w:rPr>
          <w:b/>
          <w:lang w:val="es-ES"/>
        </w:rPr>
        <w:t>:</w:t>
      </w:r>
    </w:p>
    <w:p w:rsidR="002C642D" w:rsidRPr="00CA2AFE" w:rsidRDefault="008C3405" w:rsidP="0024400F">
      <w:pPr>
        <w:rPr>
          <w:lang w:val="es-ES"/>
        </w:rPr>
      </w:pPr>
      <w:r w:rsidRPr="00CA2AFE">
        <w:rPr>
          <w:lang w:val="es-ES"/>
        </w:rPr>
        <w:t xml:space="preserve">Algunas estrategias muy importantes que nuestro personal usa para </w:t>
      </w:r>
      <w:r w:rsidR="00CA2AFE">
        <w:rPr>
          <w:lang w:val="es-ES"/>
        </w:rPr>
        <w:t>manejar un salón de clases ordenado y seguro son:</w:t>
      </w:r>
      <w:r w:rsidRPr="00CA2AFE">
        <w:rPr>
          <w:lang w:val="es-ES"/>
        </w:rPr>
        <w:t xml:space="preserve"> </w:t>
      </w:r>
    </w:p>
    <w:p w:rsidR="00837589" w:rsidRPr="007A4279" w:rsidRDefault="00837589" w:rsidP="0024400F">
      <w:pPr>
        <w:rPr>
          <w:lang w:val="es-ES"/>
        </w:rPr>
      </w:pPr>
      <w:r w:rsidRPr="00CA2AFE">
        <w:rPr>
          <w:lang w:val="es-ES"/>
        </w:rPr>
        <w:t>-</w:t>
      </w:r>
      <w:r w:rsidR="00CA2AFE" w:rsidRPr="00CA2AFE">
        <w:rPr>
          <w:lang w:val="es-ES"/>
        </w:rPr>
        <w:t>Programar actividades que sean dirigidas por las maestras y los niños(as) y permitirles a los niños(as) hacer actividades que disfruten.</w:t>
      </w:r>
    </w:p>
    <w:p w:rsidR="00837589" w:rsidRPr="00CA2AFE" w:rsidRDefault="00837589" w:rsidP="0024400F">
      <w:pPr>
        <w:rPr>
          <w:lang w:val="es-ES"/>
        </w:rPr>
      </w:pPr>
      <w:r w:rsidRPr="00CA2AFE">
        <w:rPr>
          <w:lang w:val="es-ES"/>
        </w:rPr>
        <w:t>-</w:t>
      </w:r>
      <w:r w:rsidR="00CA2AFE" w:rsidRPr="00CA2AFE">
        <w:rPr>
          <w:lang w:val="es-ES"/>
        </w:rPr>
        <w:t>Tener una variedad de materiales y actividades que atraigan a los niños(as) y a sus niveles de habilidad.</w:t>
      </w:r>
    </w:p>
    <w:p w:rsidR="00837589" w:rsidRPr="00CA2AFE" w:rsidRDefault="00837589" w:rsidP="0024400F">
      <w:pPr>
        <w:rPr>
          <w:lang w:val="es-ES"/>
        </w:rPr>
      </w:pPr>
      <w:r w:rsidRPr="00CA2AFE">
        <w:rPr>
          <w:lang w:val="es-ES"/>
        </w:rPr>
        <w:t>-</w:t>
      </w:r>
      <w:r w:rsidR="00CA2AFE" w:rsidRPr="00CA2AFE">
        <w:rPr>
          <w:lang w:val="es-ES"/>
        </w:rPr>
        <w:t>Acomodar los salones de clases de una manera que sea segura y atractiva para los niños(as) y donde puedan ser supervisados</w:t>
      </w:r>
      <w:r w:rsidR="00CA2AFE">
        <w:rPr>
          <w:lang w:val="es-ES"/>
        </w:rPr>
        <w:t xml:space="preserve"> fácilmente</w:t>
      </w:r>
      <w:r w:rsidR="00CA2AFE" w:rsidRPr="00CA2AFE">
        <w:rPr>
          <w:lang w:val="es-ES"/>
        </w:rPr>
        <w:t xml:space="preserve"> en </w:t>
      </w:r>
      <w:r w:rsidR="00CA2AFE">
        <w:rPr>
          <w:lang w:val="es-ES"/>
        </w:rPr>
        <w:t>todas las áreas del salón de clases.</w:t>
      </w:r>
    </w:p>
    <w:p w:rsidR="00837589" w:rsidRPr="00CA2AFE" w:rsidRDefault="00837589" w:rsidP="0024400F">
      <w:pPr>
        <w:rPr>
          <w:lang w:val="es-ES"/>
        </w:rPr>
      </w:pPr>
      <w:r w:rsidRPr="00CA2AFE">
        <w:rPr>
          <w:lang w:val="es-ES"/>
        </w:rPr>
        <w:t>-In</w:t>
      </w:r>
      <w:r w:rsidR="00CA2AFE" w:rsidRPr="00CA2AFE">
        <w:rPr>
          <w:lang w:val="es-ES"/>
        </w:rPr>
        <w:t>cluir a los niños(a</w:t>
      </w:r>
      <w:r w:rsidR="00CA2AFE">
        <w:rPr>
          <w:lang w:val="es-ES"/>
        </w:rPr>
        <w:t>s) al escoger los temas y materiales cuando sea posible</w:t>
      </w:r>
    </w:p>
    <w:p w:rsidR="00837589" w:rsidRPr="00943579" w:rsidRDefault="00837589" w:rsidP="0024400F">
      <w:pPr>
        <w:rPr>
          <w:lang w:val="es-ES"/>
        </w:rPr>
      </w:pPr>
      <w:r w:rsidRPr="00943579">
        <w:rPr>
          <w:lang w:val="es-ES"/>
        </w:rPr>
        <w:t>-</w:t>
      </w:r>
      <w:r w:rsidR="00943579" w:rsidRPr="00943579">
        <w:rPr>
          <w:lang w:val="es-ES"/>
        </w:rPr>
        <w:t>Planear el cambio o transición de una actividad a otra y al salir/entrar al salón de</w:t>
      </w:r>
      <w:r w:rsidR="00943579">
        <w:rPr>
          <w:lang w:val="es-ES"/>
        </w:rPr>
        <w:t xml:space="preserve"> clases </w:t>
      </w:r>
    </w:p>
    <w:p w:rsidR="00837589" w:rsidRPr="007A4279" w:rsidRDefault="00837589" w:rsidP="0024400F">
      <w:pPr>
        <w:rPr>
          <w:lang w:val="es-ES"/>
        </w:rPr>
      </w:pPr>
      <w:r w:rsidRPr="00943579">
        <w:rPr>
          <w:lang w:val="es-ES"/>
        </w:rPr>
        <w:t>-</w:t>
      </w:r>
      <w:r w:rsidR="00943579" w:rsidRPr="00943579">
        <w:rPr>
          <w:lang w:val="es-ES"/>
        </w:rPr>
        <w:t xml:space="preserve">Establecer y definir límites. Nuestro personal usa reglas simples </w:t>
      </w:r>
      <w:r w:rsidR="00943579">
        <w:rPr>
          <w:lang w:val="es-ES"/>
        </w:rPr>
        <w:t>mencionadas en un lenguaje positivo:</w:t>
      </w:r>
      <w:r w:rsidR="00943579" w:rsidRPr="00943579">
        <w:rPr>
          <w:lang w:val="es-ES"/>
        </w:rPr>
        <w:t xml:space="preserve"> </w:t>
      </w:r>
    </w:p>
    <w:p w:rsidR="00837589" w:rsidRPr="00943579" w:rsidRDefault="00837589" w:rsidP="00837589">
      <w:pPr>
        <w:pStyle w:val="NoSpacing"/>
        <w:rPr>
          <w:b/>
          <w:lang w:val="es-ES"/>
        </w:rPr>
      </w:pPr>
      <w:r w:rsidRPr="00943579">
        <w:rPr>
          <w:b/>
          <w:lang w:val="es-ES"/>
        </w:rPr>
        <w:t xml:space="preserve">1. </w:t>
      </w:r>
      <w:r w:rsidR="00943579" w:rsidRPr="00943579">
        <w:rPr>
          <w:b/>
          <w:lang w:val="es-ES"/>
        </w:rPr>
        <w:t>Mantener su manos y p</w:t>
      </w:r>
      <w:r w:rsidR="00943579">
        <w:rPr>
          <w:b/>
          <w:lang w:val="es-ES"/>
        </w:rPr>
        <w:t>ies a</w:t>
      </w:r>
      <w:r w:rsidR="002C642D">
        <w:rPr>
          <w:b/>
          <w:lang w:val="es-ES"/>
        </w:rPr>
        <w:t xml:space="preserve"> </w:t>
      </w:r>
      <w:r w:rsidR="00943579">
        <w:rPr>
          <w:b/>
          <w:lang w:val="es-ES"/>
        </w:rPr>
        <w:t>sí mismos</w:t>
      </w:r>
    </w:p>
    <w:p w:rsidR="00837589" w:rsidRPr="00943579" w:rsidRDefault="00837589" w:rsidP="00837589">
      <w:pPr>
        <w:pStyle w:val="NoSpacing"/>
        <w:rPr>
          <w:b/>
          <w:lang w:val="es-ES"/>
        </w:rPr>
      </w:pPr>
      <w:r w:rsidRPr="00943579">
        <w:rPr>
          <w:b/>
          <w:lang w:val="es-ES"/>
        </w:rPr>
        <w:t xml:space="preserve">2. </w:t>
      </w:r>
      <w:r w:rsidR="00943579" w:rsidRPr="00943579">
        <w:rPr>
          <w:b/>
          <w:lang w:val="es-ES"/>
        </w:rPr>
        <w:t>Seguir las direcciones de l</w:t>
      </w:r>
      <w:r w:rsidR="00943579">
        <w:rPr>
          <w:b/>
          <w:lang w:val="es-ES"/>
        </w:rPr>
        <w:t>as Maestras</w:t>
      </w:r>
    </w:p>
    <w:p w:rsidR="00837589" w:rsidRPr="00943579" w:rsidRDefault="00837589" w:rsidP="00837589">
      <w:pPr>
        <w:pStyle w:val="NoSpacing"/>
        <w:rPr>
          <w:b/>
          <w:lang w:val="es-ES"/>
        </w:rPr>
      </w:pPr>
      <w:r w:rsidRPr="00943579">
        <w:rPr>
          <w:b/>
          <w:lang w:val="es-ES"/>
        </w:rPr>
        <w:t>3. Us</w:t>
      </w:r>
      <w:r w:rsidR="00A45A1E">
        <w:rPr>
          <w:b/>
          <w:lang w:val="es-ES"/>
        </w:rPr>
        <w:t>ar</w:t>
      </w:r>
      <w:r w:rsidR="00943579" w:rsidRPr="00943579">
        <w:rPr>
          <w:b/>
          <w:lang w:val="es-ES"/>
        </w:rPr>
        <w:t xml:space="preserve"> v</w:t>
      </w:r>
      <w:r w:rsidR="00943579">
        <w:rPr>
          <w:b/>
          <w:lang w:val="es-ES"/>
        </w:rPr>
        <w:t>oz baja</w:t>
      </w:r>
      <w:r w:rsidR="00943579" w:rsidRPr="00943579">
        <w:rPr>
          <w:b/>
          <w:lang w:val="es-ES"/>
        </w:rPr>
        <w:t xml:space="preserve"> en l</w:t>
      </w:r>
      <w:r w:rsidR="00943579">
        <w:rPr>
          <w:b/>
          <w:lang w:val="es-ES"/>
        </w:rPr>
        <w:t>a escuela</w:t>
      </w:r>
    </w:p>
    <w:p w:rsidR="00837589" w:rsidRPr="00A45A1E" w:rsidRDefault="00837589" w:rsidP="00837589">
      <w:pPr>
        <w:pStyle w:val="NoSpacing"/>
        <w:rPr>
          <w:b/>
          <w:lang w:val="es-MX"/>
        </w:rPr>
      </w:pPr>
      <w:r w:rsidRPr="007A4279">
        <w:rPr>
          <w:b/>
          <w:lang w:val="es-ES"/>
        </w:rPr>
        <w:t xml:space="preserve">4. </w:t>
      </w:r>
      <w:r w:rsidRPr="00A45A1E">
        <w:rPr>
          <w:b/>
          <w:lang w:val="es-MX"/>
        </w:rPr>
        <w:t>Us</w:t>
      </w:r>
      <w:r w:rsidR="00A45A1E" w:rsidRPr="00A45A1E">
        <w:rPr>
          <w:b/>
          <w:lang w:val="es-MX"/>
        </w:rPr>
        <w:t>ar</w:t>
      </w:r>
      <w:r w:rsidR="00943579" w:rsidRPr="00A45A1E">
        <w:rPr>
          <w:b/>
          <w:lang w:val="es-MX"/>
        </w:rPr>
        <w:t xml:space="preserve"> </w:t>
      </w:r>
      <w:r w:rsidR="00A45A1E" w:rsidRPr="00A45A1E">
        <w:rPr>
          <w:b/>
          <w:lang w:val="es-MX"/>
        </w:rPr>
        <w:t xml:space="preserve">palabras amables </w:t>
      </w:r>
    </w:p>
    <w:p w:rsidR="00837589" w:rsidRPr="00A45A1E" w:rsidRDefault="00837589" w:rsidP="00837589">
      <w:pPr>
        <w:pStyle w:val="NoSpacing"/>
        <w:rPr>
          <w:b/>
          <w:lang w:val="es-MX"/>
        </w:rPr>
      </w:pPr>
      <w:r w:rsidRPr="00A45A1E">
        <w:rPr>
          <w:b/>
          <w:lang w:val="es-MX"/>
        </w:rPr>
        <w:t xml:space="preserve">5. </w:t>
      </w:r>
      <w:r w:rsidR="00A45A1E">
        <w:rPr>
          <w:b/>
          <w:lang w:val="es-MX"/>
        </w:rPr>
        <w:t>Caminar en la escuela</w:t>
      </w:r>
      <w:r w:rsidR="00A45A1E" w:rsidRPr="00A45A1E">
        <w:rPr>
          <w:b/>
          <w:lang w:val="es-MX"/>
        </w:rPr>
        <w:t xml:space="preserve"> </w:t>
      </w:r>
    </w:p>
    <w:p w:rsidR="00837589" w:rsidRPr="00A45A1E" w:rsidRDefault="00837589" w:rsidP="00837589">
      <w:pPr>
        <w:pStyle w:val="NoSpacing"/>
        <w:rPr>
          <w:b/>
          <w:lang w:val="es-ES"/>
        </w:rPr>
      </w:pPr>
      <w:r w:rsidRPr="00A45A1E">
        <w:rPr>
          <w:b/>
          <w:lang w:val="es-ES"/>
        </w:rPr>
        <w:t xml:space="preserve">6. </w:t>
      </w:r>
      <w:r w:rsidR="00A45A1E" w:rsidRPr="00A45A1E">
        <w:rPr>
          <w:b/>
          <w:lang w:val="es-ES"/>
        </w:rPr>
        <w:t xml:space="preserve">Ser </w:t>
      </w:r>
      <w:r w:rsidR="002C642D">
        <w:rPr>
          <w:b/>
          <w:lang w:val="es-ES"/>
        </w:rPr>
        <w:t>cordial</w:t>
      </w:r>
      <w:r w:rsidR="00A45A1E" w:rsidRPr="00A45A1E">
        <w:rPr>
          <w:b/>
          <w:lang w:val="es-ES"/>
        </w:rPr>
        <w:t>- cuidarse así mismo, a otros y a los juguetes de la escuela</w:t>
      </w:r>
    </w:p>
    <w:p w:rsidR="00837589" w:rsidRPr="00A45A1E" w:rsidRDefault="00837589" w:rsidP="00837589">
      <w:pPr>
        <w:pStyle w:val="NoSpacing"/>
        <w:rPr>
          <w:b/>
          <w:lang w:val="es-ES"/>
        </w:rPr>
      </w:pPr>
      <w:r w:rsidRPr="00A45A1E">
        <w:rPr>
          <w:b/>
          <w:lang w:val="es-ES"/>
        </w:rPr>
        <w:t xml:space="preserve">7. </w:t>
      </w:r>
      <w:r w:rsidR="00A45A1E" w:rsidRPr="00A45A1E">
        <w:rPr>
          <w:b/>
          <w:lang w:val="es-ES"/>
        </w:rPr>
        <w:t>Mantenerse con su clase y</w:t>
      </w:r>
      <w:r w:rsidR="00A45A1E">
        <w:rPr>
          <w:b/>
          <w:lang w:val="es-ES"/>
        </w:rPr>
        <w:t xml:space="preserve"> maestra</w:t>
      </w:r>
    </w:p>
    <w:p w:rsidR="00F46C7D" w:rsidRPr="00A45A1E" w:rsidRDefault="00F46C7D" w:rsidP="00837589">
      <w:pPr>
        <w:pStyle w:val="NoSpacing"/>
        <w:rPr>
          <w:b/>
          <w:lang w:val="es-ES"/>
        </w:rPr>
      </w:pPr>
    </w:p>
    <w:p w:rsidR="00806A9C" w:rsidRDefault="00A45A1E" w:rsidP="004D5FB1">
      <w:pPr>
        <w:pStyle w:val="NoSpacing"/>
        <w:rPr>
          <w:b/>
          <w:lang w:val="es-MX"/>
        </w:rPr>
      </w:pPr>
      <w:r w:rsidRPr="00A45A1E">
        <w:rPr>
          <w:b/>
          <w:lang w:val="es-MX"/>
        </w:rPr>
        <w:t>Estrategias Directas</w:t>
      </w:r>
      <w:r w:rsidR="00F46C7D" w:rsidRPr="00A45A1E">
        <w:rPr>
          <w:b/>
          <w:lang w:val="es-MX"/>
        </w:rPr>
        <w:t>:</w:t>
      </w:r>
    </w:p>
    <w:p w:rsidR="004D5FB1" w:rsidRPr="004D5FB1" w:rsidRDefault="004D5FB1" w:rsidP="004D5FB1">
      <w:pPr>
        <w:pStyle w:val="NoSpacing"/>
        <w:rPr>
          <w:b/>
          <w:lang w:val="es-MX"/>
        </w:rPr>
      </w:pPr>
    </w:p>
    <w:p w:rsidR="00F46C7D" w:rsidRPr="009644B8" w:rsidRDefault="00A45A1E" w:rsidP="004D5FB1">
      <w:pPr>
        <w:spacing w:line="240" w:lineRule="auto"/>
        <w:rPr>
          <w:lang w:val="es-ES"/>
        </w:rPr>
      </w:pPr>
      <w:r w:rsidRPr="009644B8">
        <w:rPr>
          <w:lang w:val="es-ES"/>
        </w:rPr>
        <w:t>Cuando el personal necesita encargarse del comportamiento disruptiv</w:t>
      </w:r>
      <w:r w:rsidR="009644B8" w:rsidRPr="009644B8">
        <w:rPr>
          <w:lang w:val="es-ES"/>
        </w:rPr>
        <w:t xml:space="preserve">o de un niño(a) </w:t>
      </w:r>
      <w:r w:rsidRPr="009644B8">
        <w:rPr>
          <w:lang w:val="es-ES"/>
        </w:rPr>
        <w:t>directamente</w:t>
      </w:r>
      <w:r w:rsidR="009644B8" w:rsidRPr="009644B8">
        <w:rPr>
          <w:lang w:val="es-ES"/>
        </w:rPr>
        <w:t>, estas son unas de la</w:t>
      </w:r>
      <w:r w:rsidR="009644B8">
        <w:rPr>
          <w:lang w:val="es-ES"/>
        </w:rPr>
        <w:t>s estrategias usadas:</w:t>
      </w:r>
      <w:r w:rsidRPr="009644B8">
        <w:rPr>
          <w:lang w:val="es-ES"/>
        </w:rPr>
        <w:t xml:space="preserve"> </w:t>
      </w:r>
    </w:p>
    <w:p w:rsidR="00F46C7D" w:rsidRPr="00704E50" w:rsidRDefault="00F46C7D" w:rsidP="00F46C7D">
      <w:pPr>
        <w:rPr>
          <w:lang w:val="es-ES"/>
        </w:rPr>
      </w:pPr>
      <w:r w:rsidRPr="00704E50">
        <w:rPr>
          <w:lang w:val="es-ES"/>
        </w:rPr>
        <w:t>-</w:t>
      </w:r>
      <w:r w:rsidR="00027940" w:rsidRPr="00704E50">
        <w:rPr>
          <w:lang w:val="es-ES"/>
        </w:rPr>
        <w:t>Ayudar a los niño</w:t>
      </w:r>
      <w:r w:rsidR="00704E50" w:rsidRPr="00704E50">
        <w:rPr>
          <w:lang w:val="es-ES"/>
        </w:rPr>
        <w:t>s(a</w:t>
      </w:r>
      <w:r w:rsidR="00704E50">
        <w:rPr>
          <w:lang w:val="es-ES"/>
        </w:rPr>
        <w:t>s) a resolver problemas</w:t>
      </w:r>
    </w:p>
    <w:p w:rsidR="00F46C7D" w:rsidRPr="007A4279" w:rsidRDefault="00F46C7D" w:rsidP="00F46C7D">
      <w:pPr>
        <w:rPr>
          <w:lang w:val="es-ES"/>
        </w:rPr>
      </w:pPr>
      <w:r w:rsidRPr="007A4279">
        <w:rPr>
          <w:lang w:val="es-ES"/>
        </w:rPr>
        <w:t>-</w:t>
      </w:r>
      <w:r w:rsidR="00704E50" w:rsidRPr="00806A9C">
        <w:rPr>
          <w:lang w:val="es-MX"/>
        </w:rPr>
        <w:t>Felicitar cuando el niño(a) se comporta apropiadamente</w:t>
      </w:r>
    </w:p>
    <w:p w:rsidR="00F46C7D" w:rsidRPr="00704E50" w:rsidRDefault="00F46C7D" w:rsidP="00F46C7D">
      <w:pPr>
        <w:rPr>
          <w:lang w:val="es-ES"/>
        </w:rPr>
      </w:pPr>
      <w:r w:rsidRPr="00704E50">
        <w:rPr>
          <w:lang w:val="es-ES"/>
        </w:rPr>
        <w:t>-</w:t>
      </w:r>
      <w:r w:rsidR="00704E50" w:rsidRPr="00704E50">
        <w:rPr>
          <w:lang w:val="es-ES"/>
        </w:rPr>
        <w:t>Ignorar el comportamiento mientras no sea particularmente alborotador hacia otros niños(</w:t>
      </w:r>
      <w:r w:rsidR="00704E50">
        <w:rPr>
          <w:lang w:val="es-ES"/>
        </w:rPr>
        <w:t>as)</w:t>
      </w:r>
    </w:p>
    <w:p w:rsidR="00F46C7D" w:rsidRPr="00704E50" w:rsidRDefault="00F46C7D" w:rsidP="00F46C7D">
      <w:pPr>
        <w:rPr>
          <w:lang w:val="es-ES"/>
        </w:rPr>
      </w:pPr>
      <w:r w:rsidRPr="00704E50">
        <w:rPr>
          <w:lang w:val="es-ES"/>
        </w:rPr>
        <w:t>-</w:t>
      </w:r>
      <w:r w:rsidR="00704E50" w:rsidRPr="00704E50">
        <w:rPr>
          <w:lang w:val="es-ES"/>
        </w:rPr>
        <w:t>Ejemplar el comportamiento apropiado h</w:t>
      </w:r>
      <w:r w:rsidR="00704E50">
        <w:rPr>
          <w:lang w:val="es-ES"/>
        </w:rPr>
        <w:t>acia los niños(as)</w:t>
      </w:r>
    </w:p>
    <w:p w:rsidR="00F46C7D" w:rsidRPr="00806A9C" w:rsidRDefault="00F46C7D" w:rsidP="00F46C7D">
      <w:pPr>
        <w:rPr>
          <w:lang w:val="es-ES"/>
        </w:rPr>
      </w:pPr>
      <w:r w:rsidRPr="00806A9C">
        <w:rPr>
          <w:lang w:val="es-ES"/>
        </w:rPr>
        <w:t>-</w:t>
      </w:r>
      <w:r w:rsidR="00806A9C" w:rsidRPr="00806A9C">
        <w:rPr>
          <w:lang w:val="es-ES"/>
        </w:rPr>
        <w:t xml:space="preserve">Reorientar al niño(a) a que tenga un mejor comportamiento. </w:t>
      </w:r>
      <w:r w:rsidR="00806A9C">
        <w:rPr>
          <w:lang w:val="es-ES"/>
        </w:rPr>
        <w:t>Todo el personal esta entrenado para usar una técnica llamada</w:t>
      </w:r>
      <w:r w:rsidRPr="00806A9C">
        <w:rPr>
          <w:lang w:val="es-ES"/>
        </w:rPr>
        <w:t xml:space="preserve"> FLIP-</w:t>
      </w:r>
      <w:proofErr w:type="spellStart"/>
      <w:r w:rsidRPr="00806A9C">
        <w:rPr>
          <w:lang w:val="es-ES"/>
        </w:rPr>
        <w:t>It</w:t>
      </w:r>
      <w:proofErr w:type="spellEnd"/>
      <w:r w:rsidRPr="00806A9C">
        <w:rPr>
          <w:lang w:val="es-ES"/>
        </w:rPr>
        <w:t xml:space="preserve"> (</w:t>
      </w:r>
      <w:r w:rsidR="00806A9C">
        <w:rPr>
          <w:lang w:val="es-ES"/>
        </w:rPr>
        <w:t>información adjunta</w:t>
      </w:r>
      <w:r w:rsidRPr="00806A9C">
        <w:rPr>
          <w:lang w:val="es-ES"/>
        </w:rPr>
        <w:t>)</w:t>
      </w:r>
    </w:p>
    <w:p w:rsidR="00952DAF" w:rsidRDefault="00F46C7D" w:rsidP="0024400F">
      <w:pPr>
        <w:rPr>
          <w:lang w:val="es-MX"/>
        </w:rPr>
      </w:pPr>
      <w:r w:rsidRPr="007A4279">
        <w:rPr>
          <w:lang w:val="es-ES"/>
        </w:rPr>
        <w:t>-</w:t>
      </w:r>
      <w:r w:rsidR="00806A9C" w:rsidRPr="00806A9C">
        <w:rPr>
          <w:lang w:val="es-MX"/>
        </w:rPr>
        <w:t>Advertir sobre las consecuencias y cumplir con las consecuencias</w:t>
      </w:r>
    </w:p>
    <w:p w:rsidR="0024400F" w:rsidRPr="005667AD" w:rsidRDefault="00F46C7D" w:rsidP="0024400F">
      <w:pPr>
        <w:rPr>
          <w:lang w:val="es-MX"/>
        </w:rPr>
      </w:pPr>
      <w:r w:rsidRPr="007A4279">
        <w:rPr>
          <w:lang w:val="es-ES"/>
        </w:rPr>
        <w:t>-</w:t>
      </w:r>
      <w:r w:rsidR="007A4279" w:rsidRPr="007A4279">
        <w:rPr>
          <w:lang w:val="es-ES"/>
        </w:rPr>
        <w:t>Tiempo en Silencio</w:t>
      </w:r>
      <w:r w:rsidRPr="007A4279">
        <w:rPr>
          <w:lang w:val="es-ES"/>
        </w:rPr>
        <w:t>-</w:t>
      </w:r>
      <w:r w:rsidR="007A4279" w:rsidRPr="007A4279">
        <w:rPr>
          <w:lang w:val="es-ES"/>
        </w:rPr>
        <w:t xml:space="preserve"> Esto no es lo mismo que un castigo</w:t>
      </w:r>
      <w:r w:rsidRPr="007A4279">
        <w:rPr>
          <w:lang w:val="es-ES"/>
        </w:rPr>
        <w:t xml:space="preserve">. </w:t>
      </w:r>
      <w:r w:rsidR="007A4279" w:rsidRPr="005667AD">
        <w:rPr>
          <w:lang w:val="es-ES"/>
        </w:rPr>
        <w:t xml:space="preserve">Cada </w:t>
      </w:r>
      <w:r w:rsidR="005667AD" w:rsidRPr="005667AD">
        <w:rPr>
          <w:lang w:val="es-ES"/>
        </w:rPr>
        <w:t>salón</w:t>
      </w:r>
      <w:r w:rsidR="007A4279" w:rsidRPr="005667AD">
        <w:rPr>
          <w:lang w:val="es-ES"/>
        </w:rPr>
        <w:t xml:space="preserve"> de clases cuenta con </w:t>
      </w:r>
      <w:r w:rsidR="005667AD" w:rsidRPr="005667AD">
        <w:rPr>
          <w:lang w:val="es-ES"/>
        </w:rPr>
        <w:t>un área designada</w:t>
      </w:r>
      <w:r w:rsidR="007A4279" w:rsidRPr="005667AD">
        <w:rPr>
          <w:lang w:val="es-ES"/>
        </w:rPr>
        <w:t xml:space="preserve"> donde los niños(as) </w:t>
      </w:r>
      <w:r w:rsidR="005667AD" w:rsidRPr="005667AD">
        <w:rPr>
          <w:lang w:val="es-ES"/>
        </w:rPr>
        <w:t>pueden tomar</w:t>
      </w:r>
      <w:r w:rsidR="007A4279" w:rsidRPr="005667AD">
        <w:rPr>
          <w:lang w:val="es-ES"/>
        </w:rPr>
        <w:t xml:space="preserve"> tiempo separado del ruido y proximidad </w:t>
      </w:r>
      <w:r w:rsidR="005667AD" w:rsidRPr="005667AD">
        <w:rPr>
          <w:lang w:val="es-ES"/>
        </w:rPr>
        <w:t>a ot</w:t>
      </w:r>
      <w:r w:rsidR="005667AD">
        <w:rPr>
          <w:lang w:val="es-ES"/>
        </w:rPr>
        <w:t xml:space="preserve">ros para relajarse y calmarse. </w:t>
      </w:r>
      <w:r w:rsidR="005667AD" w:rsidRPr="005667AD">
        <w:rPr>
          <w:lang w:val="es-MX"/>
        </w:rPr>
        <w:t>Teniendo acceso a actividades tranquilas (leer, escribir, dibujar, etc.)</w:t>
      </w:r>
    </w:p>
    <w:p w:rsidR="005667AD" w:rsidRPr="00E470FB" w:rsidRDefault="00564899" w:rsidP="0024400F">
      <w:pPr>
        <w:rPr>
          <w:lang w:val="es-MX"/>
        </w:rPr>
      </w:pPr>
      <w:r w:rsidRPr="005667AD">
        <w:rPr>
          <w:lang w:val="es-ES"/>
        </w:rPr>
        <w:t>-</w:t>
      </w:r>
      <w:r w:rsidR="005667AD" w:rsidRPr="005667AD">
        <w:rPr>
          <w:lang w:val="es-ES"/>
        </w:rPr>
        <w:t xml:space="preserve">El personal no sujetara físicamente a su niño(a) al menos que hayan recibido entrenamiento especifico. </w:t>
      </w:r>
    </w:p>
    <w:p w:rsidR="001D139C" w:rsidRDefault="00564899" w:rsidP="0024400F">
      <w:pPr>
        <w:rPr>
          <w:lang w:val="es-ES"/>
        </w:rPr>
      </w:pPr>
      <w:r w:rsidRPr="005667AD">
        <w:rPr>
          <w:lang w:val="es-ES"/>
        </w:rPr>
        <w:t>-</w:t>
      </w:r>
      <w:r w:rsidR="005667AD" w:rsidRPr="005667AD">
        <w:rPr>
          <w:lang w:val="es-ES"/>
        </w:rPr>
        <w:t xml:space="preserve">Nuestros Consejeros Contratados de la Salud Mental evaluaran y monitorearan el comportamiento de </w:t>
      </w:r>
      <w:r w:rsidR="001D139C" w:rsidRPr="005667AD">
        <w:rPr>
          <w:lang w:val="es-ES"/>
        </w:rPr>
        <w:t>todo</w:t>
      </w:r>
      <w:r w:rsidR="001D139C">
        <w:rPr>
          <w:lang w:val="es-ES"/>
        </w:rPr>
        <w:t>s</w:t>
      </w:r>
      <w:r w:rsidR="001D139C" w:rsidRPr="005667AD">
        <w:rPr>
          <w:lang w:val="es-ES"/>
        </w:rPr>
        <w:t xml:space="preserve"> los</w:t>
      </w:r>
      <w:r w:rsidR="005667AD" w:rsidRPr="005667AD">
        <w:rPr>
          <w:lang w:val="es-ES"/>
        </w:rPr>
        <w:t xml:space="preserve"> niños(as) en el salón de clases y ayudaran a las maestras a desarrollar e implementar planes para la clase y planes individuales (cuando sea necesario).</w:t>
      </w:r>
    </w:p>
    <w:p w:rsidR="00E72FC7" w:rsidRPr="000510AF" w:rsidRDefault="005667AD" w:rsidP="0024400F">
      <w:pPr>
        <w:rPr>
          <w:lang w:val="es-ES"/>
        </w:rPr>
      </w:pPr>
      <w:r w:rsidRPr="000510AF">
        <w:rPr>
          <w:lang w:val="es-ES"/>
        </w:rPr>
        <w:t xml:space="preserve"> </w:t>
      </w:r>
      <w:r w:rsidR="00E72FC7" w:rsidRPr="000510AF">
        <w:rPr>
          <w:lang w:val="es-ES"/>
        </w:rPr>
        <w:t>-</w:t>
      </w:r>
      <w:r w:rsidR="00512BB2" w:rsidRPr="000510AF">
        <w:rPr>
          <w:lang w:val="es-ES"/>
        </w:rPr>
        <w:t xml:space="preserve">El personal de </w:t>
      </w:r>
      <w:r w:rsidR="00E72FC7" w:rsidRPr="000510AF">
        <w:rPr>
          <w:lang w:val="es-ES"/>
        </w:rPr>
        <w:t>LGUHS</w:t>
      </w:r>
      <w:r w:rsidR="00512BB2" w:rsidRPr="000510AF">
        <w:rPr>
          <w:lang w:val="es-ES"/>
        </w:rPr>
        <w:t xml:space="preserve"> </w:t>
      </w:r>
      <w:r w:rsidR="000510AF" w:rsidRPr="000510AF">
        <w:rPr>
          <w:lang w:val="es-ES"/>
        </w:rPr>
        <w:t>hará</w:t>
      </w:r>
      <w:r w:rsidR="00512BB2" w:rsidRPr="000510AF">
        <w:rPr>
          <w:lang w:val="es-ES"/>
        </w:rPr>
        <w:t xml:space="preserve"> lo que sea mejor para el niño(a)</w:t>
      </w:r>
      <w:r w:rsidR="000510AF" w:rsidRPr="000510AF">
        <w:rPr>
          <w:lang w:val="es-ES"/>
        </w:rPr>
        <w:t xml:space="preserve">, incluyendo la adaptación del horario escolar y </w:t>
      </w:r>
      <w:r w:rsidR="000510AF">
        <w:rPr>
          <w:lang w:val="es-ES"/>
        </w:rPr>
        <w:t>tiempo que pasan en la escuela.</w:t>
      </w:r>
    </w:p>
    <w:p w:rsidR="00564899" w:rsidRPr="00717AC8" w:rsidRDefault="000510AF" w:rsidP="0024400F">
      <w:pPr>
        <w:rPr>
          <w:b/>
          <w:lang w:val="es-MX"/>
        </w:rPr>
      </w:pPr>
      <w:r w:rsidRPr="00717AC8">
        <w:rPr>
          <w:b/>
          <w:lang w:val="es-MX"/>
        </w:rPr>
        <w:t>Su Labor/</w:t>
      </w:r>
      <w:r w:rsidR="00717AC8" w:rsidRPr="00717AC8">
        <w:rPr>
          <w:b/>
          <w:lang w:val="es-MX"/>
        </w:rPr>
        <w:t>Participación</w:t>
      </w:r>
      <w:r w:rsidR="00564899" w:rsidRPr="00717AC8">
        <w:rPr>
          <w:b/>
          <w:lang w:val="es-MX"/>
        </w:rPr>
        <w:t>:</w:t>
      </w:r>
    </w:p>
    <w:p w:rsidR="00564899" w:rsidRPr="00717AC8" w:rsidRDefault="006C487B" w:rsidP="0024400F">
      <w:pPr>
        <w:rPr>
          <w:lang w:val="es-MX"/>
        </w:rPr>
      </w:pPr>
      <w:r w:rsidRPr="00717AC8">
        <w:rPr>
          <w:lang w:val="es-MX"/>
        </w:rPr>
        <w:t xml:space="preserve">Cuando el </w:t>
      </w:r>
      <w:r w:rsidR="00717AC8" w:rsidRPr="00717AC8">
        <w:rPr>
          <w:lang w:val="es-MX"/>
        </w:rPr>
        <w:t>esfuerzo</w:t>
      </w:r>
      <w:r w:rsidRPr="00717AC8">
        <w:rPr>
          <w:lang w:val="es-MX"/>
        </w:rPr>
        <w:t xml:space="preserve"> de controlar el comportamiento de </w:t>
      </w:r>
      <w:r w:rsidR="00717AC8" w:rsidRPr="00717AC8">
        <w:rPr>
          <w:lang w:val="es-MX"/>
        </w:rPr>
        <w:t>algún</w:t>
      </w:r>
      <w:r w:rsidRPr="00717AC8">
        <w:rPr>
          <w:lang w:val="es-MX"/>
        </w:rPr>
        <w:t xml:space="preserve"> niño(a) no </w:t>
      </w:r>
      <w:r w:rsidR="00717AC8">
        <w:rPr>
          <w:lang w:val="es-MX"/>
        </w:rPr>
        <w:t>sea</w:t>
      </w:r>
      <w:r w:rsidRPr="00717AC8">
        <w:rPr>
          <w:lang w:val="es-MX"/>
        </w:rPr>
        <w:t xml:space="preserve"> exitoso a nuestro nivel, la maestra de su niño(a) le comunicara las preocupaciones a usted y le explicara todas las estrategias que han sido </w:t>
      </w:r>
      <w:r w:rsidR="00A02942">
        <w:rPr>
          <w:lang w:val="es-MX"/>
        </w:rPr>
        <w:t>implementadas</w:t>
      </w:r>
      <w:r w:rsidRPr="00717AC8">
        <w:rPr>
          <w:lang w:val="es-MX"/>
        </w:rPr>
        <w:t xml:space="preserve">. Le </w:t>
      </w:r>
      <w:r w:rsidR="00717AC8" w:rsidRPr="00717AC8">
        <w:rPr>
          <w:lang w:val="es-MX"/>
        </w:rPr>
        <w:t>pedirán</w:t>
      </w:r>
      <w:r w:rsidRPr="00717AC8">
        <w:rPr>
          <w:lang w:val="es-MX"/>
        </w:rPr>
        <w:t xml:space="preserve"> su </w:t>
      </w:r>
      <w:r w:rsidR="00717AC8" w:rsidRPr="00717AC8">
        <w:rPr>
          <w:lang w:val="es-MX"/>
        </w:rPr>
        <w:t>opinión</w:t>
      </w:r>
      <w:r w:rsidRPr="00717AC8">
        <w:rPr>
          <w:lang w:val="es-MX"/>
        </w:rPr>
        <w:t xml:space="preserve">, ya que usted es quien conoce mejor al niño(a) y puede que tenga estrategias que funcionen para usted en casa. </w:t>
      </w:r>
      <w:r w:rsidR="00717AC8" w:rsidRPr="00717AC8">
        <w:rPr>
          <w:lang w:val="es-MX"/>
        </w:rPr>
        <w:t>El personal de LGUHS entenderá que usted es el experto cuando se trata de su niño(a).</w:t>
      </w:r>
    </w:p>
    <w:p w:rsidR="004D5FB1" w:rsidRPr="004D5FB1" w:rsidRDefault="00717AC8" w:rsidP="0024400F">
      <w:pPr>
        <w:rPr>
          <w:lang w:val="es-MX"/>
        </w:rPr>
      </w:pPr>
      <w:r w:rsidRPr="004D5FB1">
        <w:rPr>
          <w:lang w:val="es-MX"/>
        </w:rPr>
        <w:t xml:space="preserve">Cuando un comportamiento no ha sido resuelto a pesar de los esfuerzos del personal de Head </w:t>
      </w:r>
      <w:proofErr w:type="spellStart"/>
      <w:r w:rsidRPr="004D5FB1">
        <w:rPr>
          <w:lang w:val="es-MX"/>
        </w:rPr>
        <w:t>Start</w:t>
      </w:r>
      <w:proofErr w:type="spellEnd"/>
      <w:r w:rsidRPr="004D5FB1">
        <w:rPr>
          <w:lang w:val="es-MX"/>
        </w:rPr>
        <w:t xml:space="preserve">, consejeros y las estrategias sugeridas por usted, la administradora del centro agendara una junta con usted, los otros miembros del personal y la consejera de la Salud Mental asignada al salón de clases de su niño(a). </w:t>
      </w:r>
      <w:r w:rsidR="004D5FB1">
        <w:rPr>
          <w:lang w:val="es-MX"/>
        </w:rPr>
        <w:t>E</w:t>
      </w:r>
      <w:r w:rsidRPr="004D5FB1">
        <w:rPr>
          <w:lang w:val="es-MX"/>
        </w:rPr>
        <w:t xml:space="preserve">l equipo de maestras y la consejera proporcionaran toda la documentación del comportamiento de su niño(a) y todos los planes y estrategias que fueron implementadas para tratar de solucionar el comportamiento. En esta junta, un Acuerdo de Intervención del Comportamiento será desarrollado con usted. La consejera puede que recomiende servicios adicionales fuera de la escuela </w:t>
      </w:r>
      <w:r w:rsidR="00D11837" w:rsidRPr="004D5FB1">
        <w:rPr>
          <w:lang w:val="es-MX"/>
        </w:rPr>
        <w:t xml:space="preserve">para su niño(a), o el personal de Head </w:t>
      </w:r>
      <w:proofErr w:type="spellStart"/>
      <w:r w:rsidR="00D11837" w:rsidRPr="004D5FB1">
        <w:rPr>
          <w:lang w:val="es-MX"/>
        </w:rPr>
        <w:t>Start</w:t>
      </w:r>
      <w:proofErr w:type="spellEnd"/>
      <w:r w:rsidR="00D11837" w:rsidRPr="004D5FB1">
        <w:rPr>
          <w:lang w:val="es-MX"/>
        </w:rPr>
        <w:t xml:space="preserve"> puede que recomiende que el niño(a) sea referido a el Sistema escolar local. Estas recomendaciones no pueden ser completadas sin su firma de </w:t>
      </w:r>
      <w:r w:rsidR="004D5FB1" w:rsidRPr="004D5FB1">
        <w:rPr>
          <w:lang w:val="es-MX"/>
        </w:rPr>
        <w:t>autorización</w:t>
      </w:r>
      <w:r w:rsidR="00D11837" w:rsidRPr="004D5FB1">
        <w:rPr>
          <w:lang w:val="es-MX"/>
        </w:rPr>
        <w:t xml:space="preserve">. Sin embargo, si le pediremos que considere estas opciones. Si se decide que una </w:t>
      </w:r>
      <w:r w:rsidR="004D5FB1" w:rsidRPr="004D5FB1">
        <w:rPr>
          <w:lang w:val="es-MX"/>
        </w:rPr>
        <w:t>adaptación</w:t>
      </w:r>
      <w:r w:rsidR="00D11837" w:rsidRPr="004D5FB1">
        <w:rPr>
          <w:lang w:val="es-MX"/>
        </w:rPr>
        <w:t xml:space="preserve"> de horario escolar para el niño(a) es mejor (por ejemplo: </w:t>
      </w:r>
      <w:r w:rsidR="004D5FB1" w:rsidRPr="004D5FB1">
        <w:rPr>
          <w:lang w:val="es-MX"/>
        </w:rPr>
        <w:t>día</w:t>
      </w:r>
      <w:r w:rsidR="00D11837" w:rsidRPr="004D5FB1">
        <w:rPr>
          <w:lang w:val="es-MX"/>
        </w:rPr>
        <w:t xml:space="preserve"> de escuela </w:t>
      </w:r>
      <w:r w:rsidR="004D5FB1" w:rsidRPr="004D5FB1">
        <w:rPr>
          <w:lang w:val="es-MX"/>
        </w:rPr>
        <w:t>más</w:t>
      </w:r>
      <w:r w:rsidR="00D11837" w:rsidRPr="004D5FB1">
        <w:rPr>
          <w:lang w:val="es-MX"/>
        </w:rPr>
        <w:t xml:space="preserve"> corto) es su </w:t>
      </w:r>
      <w:r w:rsidR="004D5FB1" w:rsidRPr="004D5FB1">
        <w:rPr>
          <w:lang w:val="es-MX"/>
        </w:rPr>
        <w:t>responsabilidad</w:t>
      </w:r>
      <w:r w:rsidR="00D11837" w:rsidRPr="004D5FB1">
        <w:rPr>
          <w:lang w:val="es-MX"/>
        </w:rPr>
        <w:t xml:space="preserve"> el cumplir con este cambio. </w:t>
      </w:r>
      <w:r w:rsidR="004D5FB1" w:rsidRPr="004D5FB1">
        <w:rPr>
          <w:lang w:val="es-MX"/>
        </w:rPr>
        <w:t>Después la meta será el tratar de que el niño(a) participe por días completes lo más pronto posible.</w:t>
      </w:r>
      <w:r w:rsidR="00D11837" w:rsidRPr="004D5FB1">
        <w:rPr>
          <w:lang w:val="es-MX"/>
        </w:rPr>
        <w:t xml:space="preserve"> </w:t>
      </w:r>
    </w:p>
    <w:p w:rsidR="0087111E" w:rsidRPr="00952DAF" w:rsidRDefault="004D5FB1" w:rsidP="0024400F">
      <w:pPr>
        <w:rPr>
          <w:lang w:val="es-ES"/>
        </w:rPr>
      </w:pPr>
      <w:r w:rsidRPr="004D5FB1">
        <w:rPr>
          <w:lang w:val="es-MX"/>
        </w:rPr>
        <w:t>Tenemos la expectativa de que los padres firmen el Ac</w:t>
      </w:r>
      <w:r>
        <w:rPr>
          <w:lang w:val="es-MX"/>
        </w:rPr>
        <w:t xml:space="preserve">uerdo de </w:t>
      </w:r>
      <w:r w:rsidR="00521F48">
        <w:rPr>
          <w:lang w:val="es-MX"/>
        </w:rPr>
        <w:t>Intervención</w:t>
      </w:r>
      <w:r>
        <w:rPr>
          <w:lang w:val="es-MX"/>
        </w:rPr>
        <w:t xml:space="preserve"> del Comportamiento</w:t>
      </w:r>
      <w:r w:rsidR="00521F48">
        <w:rPr>
          <w:lang w:val="es-MX"/>
        </w:rPr>
        <w:t xml:space="preserve">. </w:t>
      </w:r>
      <w:r w:rsidR="00521F48" w:rsidRPr="00521F48">
        <w:rPr>
          <w:lang w:val="es-MX"/>
        </w:rPr>
        <w:t>Esto lo hace responsable por tomar las acciones necesarias re</w:t>
      </w:r>
      <w:r w:rsidR="00521F48">
        <w:rPr>
          <w:lang w:val="es-MX"/>
        </w:rPr>
        <w:t xml:space="preserve">queridas en este plan por un </w:t>
      </w:r>
      <w:r w:rsidR="00521F48" w:rsidRPr="00521F48">
        <w:rPr>
          <w:b/>
          <w:lang w:val="es-MX"/>
        </w:rPr>
        <w:t>tiempo mínimo de dos semanas. Es muy importante que usted haga lo que se espera de usted.</w:t>
      </w:r>
      <w:r w:rsidR="00521F48" w:rsidRPr="00521F48">
        <w:rPr>
          <w:lang w:val="es-MX"/>
        </w:rPr>
        <w:t xml:space="preserve"> </w:t>
      </w:r>
      <w:r w:rsidRPr="00521F48">
        <w:rPr>
          <w:lang w:val="es-MX"/>
        </w:rPr>
        <w:t xml:space="preserve"> </w:t>
      </w:r>
      <w:r w:rsidR="00521F48" w:rsidRPr="00521F48">
        <w:rPr>
          <w:lang w:val="es-MX"/>
        </w:rPr>
        <w:t>Esto será crucial para el éxito de su niño(a).</w:t>
      </w:r>
      <w:r w:rsidR="00521F48">
        <w:rPr>
          <w:lang w:val="es-MX"/>
        </w:rPr>
        <w:t xml:space="preserve"> </w:t>
      </w:r>
      <w:r w:rsidR="005878BB">
        <w:rPr>
          <w:lang w:val="es-MX"/>
        </w:rPr>
        <w:t>E</w:t>
      </w:r>
      <w:r w:rsidR="00521F48">
        <w:rPr>
          <w:lang w:val="es-MX"/>
        </w:rPr>
        <w:t xml:space="preserve">l personal de LGUHS se comunicará con usted durante este tiempo para reportarse y contestar cualquier pregunta que usted pueda tener. </w:t>
      </w:r>
      <w:r w:rsidR="00521F48" w:rsidRPr="00521F48">
        <w:rPr>
          <w:lang w:val="es-MX"/>
        </w:rPr>
        <w:t xml:space="preserve">Puede que el personal le pida </w:t>
      </w:r>
      <w:r w:rsidR="00952DAF">
        <w:rPr>
          <w:lang w:val="es-MX"/>
        </w:rPr>
        <w:t>documentación de</w:t>
      </w:r>
      <w:r w:rsidR="00521F48" w:rsidRPr="00521F48">
        <w:rPr>
          <w:lang w:val="es-MX"/>
        </w:rPr>
        <w:t xml:space="preserve"> los intentos qu</w:t>
      </w:r>
      <w:r w:rsidR="00521F48">
        <w:rPr>
          <w:lang w:val="es-MX"/>
        </w:rPr>
        <w:t xml:space="preserve">e usted </w:t>
      </w:r>
      <w:r w:rsidR="009A2A9C">
        <w:rPr>
          <w:lang w:val="es-MX"/>
        </w:rPr>
        <w:t>está</w:t>
      </w:r>
      <w:r w:rsidR="00521F48">
        <w:rPr>
          <w:lang w:val="es-MX"/>
        </w:rPr>
        <w:t xml:space="preserve"> haciendo para seguir con las estrategias acordadas en el plan. </w:t>
      </w:r>
      <w:r w:rsidR="00521F48" w:rsidRPr="00521F48">
        <w:rPr>
          <w:lang w:val="es-MX"/>
        </w:rPr>
        <w:t xml:space="preserve">Al final de las 2 semanas, </w:t>
      </w:r>
      <w:r w:rsidR="00952DAF">
        <w:rPr>
          <w:lang w:val="es-MX"/>
        </w:rPr>
        <w:t>e</w:t>
      </w:r>
      <w:r w:rsidR="00521F48" w:rsidRPr="00521F48">
        <w:rPr>
          <w:lang w:val="es-MX"/>
        </w:rPr>
        <w:t xml:space="preserve">l personal de LGUHS </w:t>
      </w:r>
      <w:r w:rsidR="00952DAF" w:rsidRPr="00521F48">
        <w:rPr>
          <w:lang w:val="es-MX"/>
        </w:rPr>
        <w:t>hará</w:t>
      </w:r>
      <w:r w:rsidR="00521F48" w:rsidRPr="00521F48">
        <w:rPr>
          <w:lang w:val="es-MX"/>
        </w:rPr>
        <w:t xml:space="preserve"> un</w:t>
      </w:r>
      <w:r w:rsidR="00521F48">
        <w:rPr>
          <w:lang w:val="es-MX"/>
        </w:rPr>
        <w:t>a determinación de los siguientes paso</w:t>
      </w:r>
      <w:r w:rsidR="00952DAF">
        <w:rPr>
          <w:lang w:val="es-MX"/>
        </w:rPr>
        <w:t>s</w:t>
      </w:r>
      <w:r w:rsidR="00521F48">
        <w:rPr>
          <w:lang w:val="es-MX"/>
        </w:rPr>
        <w:t xml:space="preserve">. </w:t>
      </w:r>
      <w:r w:rsidR="00521F48" w:rsidRPr="00521F48">
        <w:rPr>
          <w:lang w:val="es-MX"/>
        </w:rPr>
        <w:t xml:space="preserve">Esto puede incluir seguir con el </w:t>
      </w:r>
      <w:r w:rsidR="00952DAF" w:rsidRPr="00521F48">
        <w:rPr>
          <w:lang w:val="es-MX"/>
        </w:rPr>
        <w:t>plan acordado</w:t>
      </w:r>
      <w:r w:rsidR="00521F48" w:rsidRPr="00521F48">
        <w:rPr>
          <w:lang w:val="es-MX"/>
        </w:rPr>
        <w:t xml:space="preserve"> por un ti</w:t>
      </w:r>
      <w:r w:rsidR="00521F48">
        <w:rPr>
          <w:lang w:val="es-MX"/>
        </w:rPr>
        <w:t xml:space="preserve">empo </w:t>
      </w:r>
      <w:r w:rsidR="00952DAF">
        <w:rPr>
          <w:lang w:val="es-MX"/>
        </w:rPr>
        <w:t>más</w:t>
      </w:r>
      <w:r w:rsidR="00521F48">
        <w:rPr>
          <w:lang w:val="es-MX"/>
        </w:rPr>
        <w:t xml:space="preserve"> largo, o revisar el plan con estrategias diferentes. </w:t>
      </w:r>
      <w:r w:rsidR="00521F48" w:rsidRPr="00952DAF">
        <w:rPr>
          <w:lang w:val="es-MX"/>
        </w:rPr>
        <w:t xml:space="preserve">Si los padres no </w:t>
      </w:r>
      <w:r w:rsidR="00952DAF" w:rsidRPr="00952DAF">
        <w:rPr>
          <w:lang w:val="es-MX"/>
        </w:rPr>
        <w:t>cumplen con lo que se le</w:t>
      </w:r>
      <w:r w:rsidR="00952DAF">
        <w:rPr>
          <w:lang w:val="es-MX"/>
        </w:rPr>
        <w:t>s pidió en el plan, el problema se llevara con la Directora Ejecutiva para tomar una decisión sobre contemplar acción extensa.</w:t>
      </w:r>
    </w:p>
    <w:sectPr w:rsidR="0087111E" w:rsidRPr="00952DAF" w:rsidSect="00952DA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85"/>
    <w:rsid w:val="00004B15"/>
    <w:rsid w:val="00005519"/>
    <w:rsid w:val="00014025"/>
    <w:rsid w:val="00015E3A"/>
    <w:rsid w:val="00017544"/>
    <w:rsid w:val="000175A5"/>
    <w:rsid w:val="00020213"/>
    <w:rsid w:val="0002131B"/>
    <w:rsid w:val="00021EAA"/>
    <w:rsid w:val="00026B57"/>
    <w:rsid w:val="000273EB"/>
    <w:rsid w:val="00027940"/>
    <w:rsid w:val="00034AC6"/>
    <w:rsid w:val="000360B9"/>
    <w:rsid w:val="00036394"/>
    <w:rsid w:val="000457E8"/>
    <w:rsid w:val="00045F93"/>
    <w:rsid w:val="000510AF"/>
    <w:rsid w:val="0006189D"/>
    <w:rsid w:val="0006195C"/>
    <w:rsid w:val="00071FDA"/>
    <w:rsid w:val="00080A74"/>
    <w:rsid w:val="00082592"/>
    <w:rsid w:val="0008310D"/>
    <w:rsid w:val="0009109B"/>
    <w:rsid w:val="000928D6"/>
    <w:rsid w:val="00094017"/>
    <w:rsid w:val="000A12AA"/>
    <w:rsid w:val="000A1A51"/>
    <w:rsid w:val="000A380E"/>
    <w:rsid w:val="000A4AD7"/>
    <w:rsid w:val="000A6AC4"/>
    <w:rsid w:val="000B06DE"/>
    <w:rsid w:val="000B1139"/>
    <w:rsid w:val="000B432F"/>
    <w:rsid w:val="000C0282"/>
    <w:rsid w:val="000C2239"/>
    <w:rsid w:val="000C2EF5"/>
    <w:rsid w:val="000C4096"/>
    <w:rsid w:val="000D49AE"/>
    <w:rsid w:val="000D7764"/>
    <w:rsid w:val="000F0002"/>
    <w:rsid w:val="000F0B51"/>
    <w:rsid w:val="000F5342"/>
    <w:rsid w:val="00100B24"/>
    <w:rsid w:val="00104AD4"/>
    <w:rsid w:val="00111335"/>
    <w:rsid w:val="00111400"/>
    <w:rsid w:val="0013066F"/>
    <w:rsid w:val="001323F1"/>
    <w:rsid w:val="001328E4"/>
    <w:rsid w:val="00133059"/>
    <w:rsid w:val="00135D5F"/>
    <w:rsid w:val="00137085"/>
    <w:rsid w:val="00143EAA"/>
    <w:rsid w:val="001478A0"/>
    <w:rsid w:val="00152619"/>
    <w:rsid w:val="00152E63"/>
    <w:rsid w:val="00157D19"/>
    <w:rsid w:val="00162121"/>
    <w:rsid w:val="00162EDD"/>
    <w:rsid w:val="0017458D"/>
    <w:rsid w:val="00174EE4"/>
    <w:rsid w:val="001812AC"/>
    <w:rsid w:val="00184228"/>
    <w:rsid w:val="00184A62"/>
    <w:rsid w:val="001857C4"/>
    <w:rsid w:val="0018754E"/>
    <w:rsid w:val="00187CE5"/>
    <w:rsid w:val="00191B97"/>
    <w:rsid w:val="00192248"/>
    <w:rsid w:val="001A0F8F"/>
    <w:rsid w:val="001A2C3C"/>
    <w:rsid w:val="001A2CCD"/>
    <w:rsid w:val="001A586D"/>
    <w:rsid w:val="001A5953"/>
    <w:rsid w:val="001B1C41"/>
    <w:rsid w:val="001B1F4B"/>
    <w:rsid w:val="001B23A8"/>
    <w:rsid w:val="001B57E2"/>
    <w:rsid w:val="001B6BBB"/>
    <w:rsid w:val="001C080D"/>
    <w:rsid w:val="001C0B1A"/>
    <w:rsid w:val="001C1046"/>
    <w:rsid w:val="001C4821"/>
    <w:rsid w:val="001D0F9F"/>
    <w:rsid w:val="001D139C"/>
    <w:rsid w:val="001D24DB"/>
    <w:rsid w:val="001D3A07"/>
    <w:rsid w:val="001D7B0E"/>
    <w:rsid w:val="001E5577"/>
    <w:rsid w:val="001E5FB1"/>
    <w:rsid w:val="001F6CE6"/>
    <w:rsid w:val="00200C0E"/>
    <w:rsid w:val="002070BC"/>
    <w:rsid w:val="00207524"/>
    <w:rsid w:val="00210C06"/>
    <w:rsid w:val="0021429C"/>
    <w:rsid w:val="00214971"/>
    <w:rsid w:val="00220969"/>
    <w:rsid w:val="002210FC"/>
    <w:rsid w:val="00221C46"/>
    <w:rsid w:val="00224B33"/>
    <w:rsid w:val="002273A8"/>
    <w:rsid w:val="00233A16"/>
    <w:rsid w:val="0023526F"/>
    <w:rsid w:val="00243544"/>
    <w:rsid w:val="0024374D"/>
    <w:rsid w:val="0024400F"/>
    <w:rsid w:val="00257309"/>
    <w:rsid w:val="002660A3"/>
    <w:rsid w:val="00271036"/>
    <w:rsid w:val="0027215E"/>
    <w:rsid w:val="00291F42"/>
    <w:rsid w:val="00295AA5"/>
    <w:rsid w:val="00296A25"/>
    <w:rsid w:val="002A0EDB"/>
    <w:rsid w:val="002A18D9"/>
    <w:rsid w:val="002A3612"/>
    <w:rsid w:val="002A7F9D"/>
    <w:rsid w:val="002B09EE"/>
    <w:rsid w:val="002C0B6E"/>
    <w:rsid w:val="002C642D"/>
    <w:rsid w:val="002C6A30"/>
    <w:rsid w:val="002D34CC"/>
    <w:rsid w:val="002D3828"/>
    <w:rsid w:val="002D7908"/>
    <w:rsid w:val="002E192B"/>
    <w:rsid w:val="002F0757"/>
    <w:rsid w:val="002F1ED5"/>
    <w:rsid w:val="002F3B56"/>
    <w:rsid w:val="002F663C"/>
    <w:rsid w:val="00300CF3"/>
    <w:rsid w:val="0031402F"/>
    <w:rsid w:val="00321314"/>
    <w:rsid w:val="00324CFD"/>
    <w:rsid w:val="00330C30"/>
    <w:rsid w:val="003362F9"/>
    <w:rsid w:val="00346FEB"/>
    <w:rsid w:val="003478CD"/>
    <w:rsid w:val="00347D7B"/>
    <w:rsid w:val="003522C8"/>
    <w:rsid w:val="003574D5"/>
    <w:rsid w:val="003575CE"/>
    <w:rsid w:val="00361564"/>
    <w:rsid w:val="00380C2F"/>
    <w:rsid w:val="00386317"/>
    <w:rsid w:val="0039090C"/>
    <w:rsid w:val="00390F41"/>
    <w:rsid w:val="00391AB2"/>
    <w:rsid w:val="003947C2"/>
    <w:rsid w:val="00397F7B"/>
    <w:rsid w:val="003A11EA"/>
    <w:rsid w:val="003A7DDD"/>
    <w:rsid w:val="003B2099"/>
    <w:rsid w:val="003D252D"/>
    <w:rsid w:val="003D2EA4"/>
    <w:rsid w:val="003D7ACB"/>
    <w:rsid w:val="003E6816"/>
    <w:rsid w:val="003F1A6A"/>
    <w:rsid w:val="003F67E7"/>
    <w:rsid w:val="00400B39"/>
    <w:rsid w:val="00406DFA"/>
    <w:rsid w:val="0040756E"/>
    <w:rsid w:val="00407924"/>
    <w:rsid w:val="00407F3C"/>
    <w:rsid w:val="00410289"/>
    <w:rsid w:val="00416A7D"/>
    <w:rsid w:val="004218B2"/>
    <w:rsid w:val="00431BEF"/>
    <w:rsid w:val="0043263B"/>
    <w:rsid w:val="00444597"/>
    <w:rsid w:val="00450628"/>
    <w:rsid w:val="00452F17"/>
    <w:rsid w:val="00457535"/>
    <w:rsid w:val="00466D62"/>
    <w:rsid w:val="004671C0"/>
    <w:rsid w:val="00473517"/>
    <w:rsid w:val="00475CFC"/>
    <w:rsid w:val="00477CCD"/>
    <w:rsid w:val="00482DA4"/>
    <w:rsid w:val="00490AED"/>
    <w:rsid w:val="0049208B"/>
    <w:rsid w:val="0049240A"/>
    <w:rsid w:val="00492429"/>
    <w:rsid w:val="004931CC"/>
    <w:rsid w:val="00494239"/>
    <w:rsid w:val="00495F00"/>
    <w:rsid w:val="004A0DF1"/>
    <w:rsid w:val="004A120C"/>
    <w:rsid w:val="004A41D7"/>
    <w:rsid w:val="004A6C52"/>
    <w:rsid w:val="004B0554"/>
    <w:rsid w:val="004B4880"/>
    <w:rsid w:val="004B5D17"/>
    <w:rsid w:val="004C2AD3"/>
    <w:rsid w:val="004C67F9"/>
    <w:rsid w:val="004C79CF"/>
    <w:rsid w:val="004D5FB1"/>
    <w:rsid w:val="004D6F5C"/>
    <w:rsid w:val="004F26BD"/>
    <w:rsid w:val="004F32ED"/>
    <w:rsid w:val="005127AB"/>
    <w:rsid w:val="00512BB2"/>
    <w:rsid w:val="0051713F"/>
    <w:rsid w:val="00521F48"/>
    <w:rsid w:val="005244DC"/>
    <w:rsid w:val="005301AC"/>
    <w:rsid w:val="00530D42"/>
    <w:rsid w:val="00530E0C"/>
    <w:rsid w:val="00537ED4"/>
    <w:rsid w:val="0055055C"/>
    <w:rsid w:val="00551CB4"/>
    <w:rsid w:val="00553088"/>
    <w:rsid w:val="00561DC8"/>
    <w:rsid w:val="00564899"/>
    <w:rsid w:val="00565498"/>
    <w:rsid w:val="005667AD"/>
    <w:rsid w:val="00567466"/>
    <w:rsid w:val="00570A5B"/>
    <w:rsid w:val="00573012"/>
    <w:rsid w:val="005806B0"/>
    <w:rsid w:val="005827FC"/>
    <w:rsid w:val="00582DAA"/>
    <w:rsid w:val="005878BB"/>
    <w:rsid w:val="00591B48"/>
    <w:rsid w:val="00594B9B"/>
    <w:rsid w:val="005A13F1"/>
    <w:rsid w:val="005A3258"/>
    <w:rsid w:val="005A3F29"/>
    <w:rsid w:val="005A43CC"/>
    <w:rsid w:val="005A4A6E"/>
    <w:rsid w:val="005A5CDA"/>
    <w:rsid w:val="005B2D66"/>
    <w:rsid w:val="005C35C4"/>
    <w:rsid w:val="005D5406"/>
    <w:rsid w:val="005E0954"/>
    <w:rsid w:val="005E2C8B"/>
    <w:rsid w:val="005E34C2"/>
    <w:rsid w:val="005E4614"/>
    <w:rsid w:val="005E655E"/>
    <w:rsid w:val="005F2B24"/>
    <w:rsid w:val="006005CA"/>
    <w:rsid w:val="00602EDF"/>
    <w:rsid w:val="0061195C"/>
    <w:rsid w:val="006141CB"/>
    <w:rsid w:val="00617DB1"/>
    <w:rsid w:val="006238D6"/>
    <w:rsid w:val="00623B76"/>
    <w:rsid w:val="006314CD"/>
    <w:rsid w:val="006341B7"/>
    <w:rsid w:val="00636FA1"/>
    <w:rsid w:val="006442DC"/>
    <w:rsid w:val="00650605"/>
    <w:rsid w:val="00650A8B"/>
    <w:rsid w:val="0065449C"/>
    <w:rsid w:val="0066121C"/>
    <w:rsid w:val="0066274D"/>
    <w:rsid w:val="00666F77"/>
    <w:rsid w:val="006718D7"/>
    <w:rsid w:val="00673E1F"/>
    <w:rsid w:val="0067439E"/>
    <w:rsid w:val="00675299"/>
    <w:rsid w:val="0067706C"/>
    <w:rsid w:val="006820AD"/>
    <w:rsid w:val="00682327"/>
    <w:rsid w:val="006838E3"/>
    <w:rsid w:val="00684FD6"/>
    <w:rsid w:val="006902B8"/>
    <w:rsid w:val="00694E74"/>
    <w:rsid w:val="00696613"/>
    <w:rsid w:val="006A33FB"/>
    <w:rsid w:val="006A459A"/>
    <w:rsid w:val="006B3191"/>
    <w:rsid w:val="006B406E"/>
    <w:rsid w:val="006C3E1C"/>
    <w:rsid w:val="006C487B"/>
    <w:rsid w:val="006C4B6A"/>
    <w:rsid w:val="006C5035"/>
    <w:rsid w:val="006C7370"/>
    <w:rsid w:val="006D3E10"/>
    <w:rsid w:val="006E3E53"/>
    <w:rsid w:val="006F7AC3"/>
    <w:rsid w:val="007021B3"/>
    <w:rsid w:val="00704E50"/>
    <w:rsid w:val="00716598"/>
    <w:rsid w:val="0071779A"/>
    <w:rsid w:val="00717AC8"/>
    <w:rsid w:val="00721A54"/>
    <w:rsid w:val="00721C39"/>
    <w:rsid w:val="00727B40"/>
    <w:rsid w:val="0073404D"/>
    <w:rsid w:val="00744DD0"/>
    <w:rsid w:val="007457E5"/>
    <w:rsid w:val="0075452C"/>
    <w:rsid w:val="0075460F"/>
    <w:rsid w:val="00756E42"/>
    <w:rsid w:val="00761CEB"/>
    <w:rsid w:val="00765390"/>
    <w:rsid w:val="0077240F"/>
    <w:rsid w:val="00777ADC"/>
    <w:rsid w:val="00780840"/>
    <w:rsid w:val="00781A6B"/>
    <w:rsid w:val="00785AF9"/>
    <w:rsid w:val="00785BFC"/>
    <w:rsid w:val="00787B85"/>
    <w:rsid w:val="007955FA"/>
    <w:rsid w:val="007964AB"/>
    <w:rsid w:val="007A071F"/>
    <w:rsid w:val="007A1FFB"/>
    <w:rsid w:val="007A4279"/>
    <w:rsid w:val="007A483D"/>
    <w:rsid w:val="007B164A"/>
    <w:rsid w:val="007B4690"/>
    <w:rsid w:val="007B5607"/>
    <w:rsid w:val="007B59A8"/>
    <w:rsid w:val="007C32DF"/>
    <w:rsid w:val="007D16E9"/>
    <w:rsid w:val="007D6333"/>
    <w:rsid w:val="007D7838"/>
    <w:rsid w:val="007D7B41"/>
    <w:rsid w:val="007E4A21"/>
    <w:rsid w:val="007E62C3"/>
    <w:rsid w:val="007E6743"/>
    <w:rsid w:val="007E6D0B"/>
    <w:rsid w:val="0080591F"/>
    <w:rsid w:val="00806A9C"/>
    <w:rsid w:val="00810B71"/>
    <w:rsid w:val="00812E87"/>
    <w:rsid w:val="00816570"/>
    <w:rsid w:val="008274B3"/>
    <w:rsid w:val="00836DF7"/>
    <w:rsid w:val="00837589"/>
    <w:rsid w:val="00840B9F"/>
    <w:rsid w:val="00842236"/>
    <w:rsid w:val="008454CD"/>
    <w:rsid w:val="00846C8D"/>
    <w:rsid w:val="0084743C"/>
    <w:rsid w:val="00853FD7"/>
    <w:rsid w:val="00854407"/>
    <w:rsid w:val="008617D5"/>
    <w:rsid w:val="00865F95"/>
    <w:rsid w:val="008660AE"/>
    <w:rsid w:val="00866777"/>
    <w:rsid w:val="008709B7"/>
    <w:rsid w:val="0087111E"/>
    <w:rsid w:val="00872BC5"/>
    <w:rsid w:val="00876F43"/>
    <w:rsid w:val="008825B7"/>
    <w:rsid w:val="00884C9A"/>
    <w:rsid w:val="00884EE6"/>
    <w:rsid w:val="00885120"/>
    <w:rsid w:val="00886318"/>
    <w:rsid w:val="00886F5A"/>
    <w:rsid w:val="00890FCE"/>
    <w:rsid w:val="00891249"/>
    <w:rsid w:val="00893437"/>
    <w:rsid w:val="00897370"/>
    <w:rsid w:val="008A1C9C"/>
    <w:rsid w:val="008A4DA2"/>
    <w:rsid w:val="008B065C"/>
    <w:rsid w:val="008B52BD"/>
    <w:rsid w:val="008C3405"/>
    <w:rsid w:val="008C3C89"/>
    <w:rsid w:val="008D40C0"/>
    <w:rsid w:val="008D6C17"/>
    <w:rsid w:val="008D72AD"/>
    <w:rsid w:val="008E0052"/>
    <w:rsid w:val="008E0B17"/>
    <w:rsid w:val="008E37CD"/>
    <w:rsid w:val="008E553C"/>
    <w:rsid w:val="008E64AF"/>
    <w:rsid w:val="008E73FD"/>
    <w:rsid w:val="008F1E4D"/>
    <w:rsid w:val="008F5F6C"/>
    <w:rsid w:val="009017A4"/>
    <w:rsid w:val="00902095"/>
    <w:rsid w:val="00910FE6"/>
    <w:rsid w:val="0091181D"/>
    <w:rsid w:val="00914AC3"/>
    <w:rsid w:val="009217C6"/>
    <w:rsid w:val="00922220"/>
    <w:rsid w:val="00922EEE"/>
    <w:rsid w:val="00924A1E"/>
    <w:rsid w:val="00925025"/>
    <w:rsid w:val="00926346"/>
    <w:rsid w:val="0093040A"/>
    <w:rsid w:val="00940550"/>
    <w:rsid w:val="00941E84"/>
    <w:rsid w:val="009423E8"/>
    <w:rsid w:val="00942C3A"/>
    <w:rsid w:val="00943579"/>
    <w:rsid w:val="00946358"/>
    <w:rsid w:val="00946366"/>
    <w:rsid w:val="00947D3A"/>
    <w:rsid w:val="00952DAF"/>
    <w:rsid w:val="00954325"/>
    <w:rsid w:val="0095555F"/>
    <w:rsid w:val="00955D8A"/>
    <w:rsid w:val="00961C1A"/>
    <w:rsid w:val="009644B8"/>
    <w:rsid w:val="00967ECC"/>
    <w:rsid w:val="00970362"/>
    <w:rsid w:val="009712FD"/>
    <w:rsid w:val="009840E2"/>
    <w:rsid w:val="009841E8"/>
    <w:rsid w:val="00984A95"/>
    <w:rsid w:val="00991839"/>
    <w:rsid w:val="00993AB1"/>
    <w:rsid w:val="009A2A9C"/>
    <w:rsid w:val="009A2CAB"/>
    <w:rsid w:val="009A3E78"/>
    <w:rsid w:val="009B0079"/>
    <w:rsid w:val="009B1684"/>
    <w:rsid w:val="009C0580"/>
    <w:rsid w:val="009C05C9"/>
    <w:rsid w:val="009C199A"/>
    <w:rsid w:val="009C33B2"/>
    <w:rsid w:val="009F4620"/>
    <w:rsid w:val="009F63DE"/>
    <w:rsid w:val="009F68FC"/>
    <w:rsid w:val="009F726B"/>
    <w:rsid w:val="00A00041"/>
    <w:rsid w:val="00A01422"/>
    <w:rsid w:val="00A02942"/>
    <w:rsid w:val="00A02C09"/>
    <w:rsid w:val="00A0429C"/>
    <w:rsid w:val="00A0682F"/>
    <w:rsid w:val="00A100E0"/>
    <w:rsid w:val="00A10B48"/>
    <w:rsid w:val="00A11050"/>
    <w:rsid w:val="00A14DBB"/>
    <w:rsid w:val="00A15168"/>
    <w:rsid w:val="00A17437"/>
    <w:rsid w:val="00A27156"/>
    <w:rsid w:val="00A2717D"/>
    <w:rsid w:val="00A303D6"/>
    <w:rsid w:val="00A3111F"/>
    <w:rsid w:val="00A426E9"/>
    <w:rsid w:val="00A4341E"/>
    <w:rsid w:val="00A45A1E"/>
    <w:rsid w:val="00A673B3"/>
    <w:rsid w:val="00A70BA6"/>
    <w:rsid w:val="00A71DDF"/>
    <w:rsid w:val="00A77C02"/>
    <w:rsid w:val="00A86377"/>
    <w:rsid w:val="00A90708"/>
    <w:rsid w:val="00A90C00"/>
    <w:rsid w:val="00A9177D"/>
    <w:rsid w:val="00A92722"/>
    <w:rsid w:val="00A92F9B"/>
    <w:rsid w:val="00A93DB3"/>
    <w:rsid w:val="00AC1BAF"/>
    <w:rsid w:val="00AC2FFE"/>
    <w:rsid w:val="00AD1DEA"/>
    <w:rsid w:val="00AD2D70"/>
    <w:rsid w:val="00AD434C"/>
    <w:rsid w:val="00AD713A"/>
    <w:rsid w:val="00AE3538"/>
    <w:rsid w:val="00AE38AC"/>
    <w:rsid w:val="00AE5E8F"/>
    <w:rsid w:val="00AE7FF4"/>
    <w:rsid w:val="00B01BF3"/>
    <w:rsid w:val="00B0237E"/>
    <w:rsid w:val="00B15B7D"/>
    <w:rsid w:val="00B16E1D"/>
    <w:rsid w:val="00B27AF3"/>
    <w:rsid w:val="00B323CA"/>
    <w:rsid w:val="00B37D7A"/>
    <w:rsid w:val="00B40548"/>
    <w:rsid w:val="00B41412"/>
    <w:rsid w:val="00B43575"/>
    <w:rsid w:val="00B47D2B"/>
    <w:rsid w:val="00B50EDA"/>
    <w:rsid w:val="00B51ED0"/>
    <w:rsid w:val="00B5746B"/>
    <w:rsid w:val="00B639F0"/>
    <w:rsid w:val="00B63B34"/>
    <w:rsid w:val="00B73A53"/>
    <w:rsid w:val="00B769D1"/>
    <w:rsid w:val="00B813CB"/>
    <w:rsid w:val="00B81B6F"/>
    <w:rsid w:val="00B82DAB"/>
    <w:rsid w:val="00B853A9"/>
    <w:rsid w:val="00B9162C"/>
    <w:rsid w:val="00B91CB5"/>
    <w:rsid w:val="00B929E6"/>
    <w:rsid w:val="00B97B40"/>
    <w:rsid w:val="00BA1D8D"/>
    <w:rsid w:val="00BA521E"/>
    <w:rsid w:val="00BB6577"/>
    <w:rsid w:val="00BC40D3"/>
    <w:rsid w:val="00BD1054"/>
    <w:rsid w:val="00BD6F95"/>
    <w:rsid w:val="00BE1A0D"/>
    <w:rsid w:val="00BF56E7"/>
    <w:rsid w:val="00BF5832"/>
    <w:rsid w:val="00BF71E3"/>
    <w:rsid w:val="00C015CF"/>
    <w:rsid w:val="00C0583D"/>
    <w:rsid w:val="00C22844"/>
    <w:rsid w:val="00C2467A"/>
    <w:rsid w:val="00C27652"/>
    <w:rsid w:val="00C27E65"/>
    <w:rsid w:val="00C33246"/>
    <w:rsid w:val="00C5494C"/>
    <w:rsid w:val="00C56174"/>
    <w:rsid w:val="00C67CC4"/>
    <w:rsid w:val="00C73C43"/>
    <w:rsid w:val="00C74779"/>
    <w:rsid w:val="00C75279"/>
    <w:rsid w:val="00C75882"/>
    <w:rsid w:val="00C7749C"/>
    <w:rsid w:val="00C77CC8"/>
    <w:rsid w:val="00C81CAD"/>
    <w:rsid w:val="00C831D4"/>
    <w:rsid w:val="00C84805"/>
    <w:rsid w:val="00C96E10"/>
    <w:rsid w:val="00C97D52"/>
    <w:rsid w:val="00CA2AFE"/>
    <w:rsid w:val="00CA3569"/>
    <w:rsid w:val="00CA4A08"/>
    <w:rsid w:val="00CA5236"/>
    <w:rsid w:val="00CA617F"/>
    <w:rsid w:val="00CB24D7"/>
    <w:rsid w:val="00CB68CE"/>
    <w:rsid w:val="00CB73E4"/>
    <w:rsid w:val="00CC18D7"/>
    <w:rsid w:val="00CC3676"/>
    <w:rsid w:val="00CC3E9D"/>
    <w:rsid w:val="00CC4B8E"/>
    <w:rsid w:val="00CC4C5A"/>
    <w:rsid w:val="00CC5914"/>
    <w:rsid w:val="00CD7F0A"/>
    <w:rsid w:val="00CE2450"/>
    <w:rsid w:val="00CE7966"/>
    <w:rsid w:val="00CF24FF"/>
    <w:rsid w:val="00CF2973"/>
    <w:rsid w:val="00CF2BDB"/>
    <w:rsid w:val="00D02289"/>
    <w:rsid w:val="00D022D4"/>
    <w:rsid w:val="00D05599"/>
    <w:rsid w:val="00D07891"/>
    <w:rsid w:val="00D1024B"/>
    <w:rsid w:val="00D11837"/>
    <w:rsid w:val="00D13E56"/>
    <w:rsid w:val="00D17D4F"/>
    <w:rsid w:val="00D2267A"/>
    <w:rsid w:val="00D33767"/>
    <w:rsid w:val="00D50CAA"/>
    <w:rsid w:val="00D512A3"/>
    <w:rsid w:val="00D61859"/>
    <w:rsid w:val="00D6374F"/>
    <w:rsid w:val="00D71BB3"/>
    <w:rsid w:val="00D737B9"/>
    <w:rsid w:val="00D752B2"/>
    <w:rsid w:val="00D8126B"/>
    <w:rsid w:val="00D826C3"/>
    <w:rsid w:val="00D841B2"/>
    <w:rsid w:val="00D86E87"/>
    <w:rsid w:val="00D92C52"/>
    <w:rsid w:val="00DA6F8B"/>
    <w:rsid w:val="00DB3C94"/>
    <w:rsid w:val="00DB3EF3"/>
    <w:rsid w:val="00DB7BC0"/>
    <w:rsid w:val="00DC0F91"/>
    <w:rsid w:val="00DC3AA1"/>
    <w:rsid w:val="00DC3EB6"/>
    <w:rsid w:val="00DC77DE"/>
    <w:rsid w:val="00DD2CAB"/>
    <w:rsid w:val="00DD56B7"/>
    <w:rsid w:val="00DE1213"/>
    <w:rsid w:val="00DE1729"/>
    <w:rsid w:val="00DE36BD"/>
    <w:rsid w:val="00DE4AC8"/>
    <w:rsid w:val="00DE5818"/>
    <w:rsid w:val="00DF1732"/>
    <w:rsid w:val="00E0344D"/>
    <w:rsid w:val="00E044CA"/>
    <w:rsid w:val="00E07027"/>
    <w:rsid w:val="00E074BC"/>
    <w:rsid w:val="00E1404C"/>
    <w:rsid w:val="00E22126"/>
    <w:rsid w:val="00E224E1"/>
    <w:rsid w:val="00E24BB2"/>
    <w:rsid w:val="00E27462"/>
    <w:rsid w:val="00E3497C"/>
    <w:rsid w:val="00E4006F"/>
    <w:rsid w:val="00E4631E"/>
    <w:rsid w:val="00E46870"/>
    <w:rsid w:val="00E470FB"/>
    <w:rsid w:val="00E47DBC"/>
    <w:rsid w:val="00E50951"/>
    <w:rsid w:val="00E509DB"/>
    <w:rsid w:val="00E5614D"/>
    <w:rsid w:val="00E57AE3"/>
    <w:rsid w:val="00E6197C"/>
    <w:rsid w:val="00E61B1C"/>
    <w:rsid w:val="00E72C1E"/>
    <w:rsid w:val="00E72FC7"/>
    <w:rsid w:val="00E73392"/>
    <w:rsid w:val="00E7344A"/>
    <w:rsid w:val="00E76238"/>
    <w:rsid w:val="00E77DDD"/>
    <w:rsid w:val="00E8154F"/>
    <w:rsid w:val="00EB292A"/>
    <w:rsid w:val="00EB2E62"/>
    <w:rsid w:val="00ED0A78"/>
    <w:rsid w:val="00ED5776"/>
    <w:rsid w:val="00EE0523"/>
    <w:rsid w:val="00EE1301"/>
    <w:rsid w:val="00EE2076"/>
    <w:rsid w:val="00EE2370"/>
    <w:rsid w:val="00EE2FBB"/>
    <w:rsid w:val="00EF062F"/>
    <w:rsid w:val="00F0014D"/>
    <w:rsid w:val="00F0024D"/>
    <w:rsid w:val="00F10AC6"/>
    <w:rsid w:val="00F15A61"/>
    <w:rsid w:val="00F15FFD"/>
    <w:rsid w:val="00F21B7F"/>
    <w:rsid w:val="00F2393A"/>
    <w:rsid w:val="00F25865"/>
    <w:rsid w:val="00F35DE9"/>
    <w:rsid w:val="00F366D0"/>
    <w:rsid w:val="00F40119"/>
    <w:rsid w:val="00F4071F"/>
    <w:rsid w:val="00F410ED"/>
    <w:rsid w:val="00F42F57"/>
    <w:rsid w:val="00F4595E"/>
    <w:rsid w:val="00F46C7D"/>
    <w:rsid w:val="00F50FC9"/>
    <w:rsid w:val="00F54BA7"/>
    <w:rsid w:val="00F56CDB"/>
    <w:rsid w:val="00F600BB"/>
    <w:rsid w:val="00F65B27"/>
    <w:rsid w:val="00F70D33"/>
    <w:rsid w:val="00F72DB5"/>
    <w:rsid w:val="00F77E08"/>
    <w:rsid w:val="00F82574"/>
    <w:rsid w:val="00F83F1F"/>
    <w:rsid w:val="00F867A0"/>
    <w:rsid w:val="00F92608"/>
    <w:rsid w:val="00F93C90"/>
    <w:rsid w:val="00F945DD"/>
    <w:rsid w:val="00F97FEB"/>
    <w:rsid w:val="00FB0E34"/>
    <w:rsid w:val="00FC2FC9"/>
    <w:rsid w:val="00FD43DE"/>
    <w:rsid w:val="00FD6EC2"/>
    <w:rsid w:val="00FE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EF1"/>
  <w15:docId w15:val="{0BB2E6D0-9EEF-45D0-AD81-7CF5F87B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1257</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Lori Keller</cp:lastModifiedBy>
  <cp:revision>3</cp:revision>
  <dcterms:created xsi:type="dcterms:W3CDTF">2020-08-06T12:28:00Z</dcterms:created>
  <dcterms:modified xsi:type="dcterms:W3CDTF">2023-02-02T16:48:00Z</dcterms:modified>
</cp:coreProperties>
</file>